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FA33" w14:textId="31128904" w:rsidR="008E2DA8" w:rsidRDefault="008E2DA8" w:rsidP="000B2C94">
      <w:pPr>
        <w:spacing w:after="0" w:line="240" w:lineRule="auto"/>
        <w:jc w:val="center"/>
        <w:rPr>
          <w:rFonts w:ascii="Arial" w:hAnsi="Arial" w:cs="Arial"/>
          <w:b/>
          <w:bCs/>
        </w:rPr>
      </w:pPr>
    </w:p>
    <w:p w14:paraId="2F1F2EDA" w14:textId="77777777" w:rsidR="000B2C94" w:rsidRDefault="000B2C94" w:rsidP="000B2C94">
      <w:pPr>
        <w:spacing w:after="0" w:line="240" w:lineRule="auto"/>
        <w:jc w:val="center"/>
        <w:rPr>
          <w:rFonts w:ascii="Arial" w:hAnsi="Arial" w:cs="Arial"/>
          <w:b/>
          <w:bCs/>
        </w:rPr>
      </w:pPr>
    </w:p>
    <w:p w14:paraId="1B7BEBC3" w14:textId="6256B105" w:rsidR="005230CF" w:rsidRDefault="006D0823" w:rsidP="000B2C94">
      <w:pPr>
        <w:spacing w:after="0" w:line="240" w:lineRule="auto"/>
        <w:jc w:val="center"/>
        <w:rPr>
          <w:rFonts w:ascii="Arial" w:hAnsi="Arial" w:cs="Arial"/>
          <w:b/>
          <w:bCs/>
          <w:sz w:val="28"/>
          <w:szCs w:val="28"/>
        </w:rPr>
      </w:pPr>
      <w:r w:rsidRPr="000B2C94">
        <w:rPr>
          <w:rFonts w:ascii="Arial" w:hAnsi="Arial" w:cs="Arial"/>
          <w:b/>
          <w:bCs/>
          <w:sz w:val="28"/>
          <w:szCs w:val="28"/>
        </w:rPr>
        <w:t xml:space="preserve">Comments on </w:t>
      </w:r>
      <w:r w:rsidR="00D20E05">
        <w:rPr>
          <w:rFonts w:ascii="Arial" w:hAnsi="Arial" w:cs="Arial"/>
          <w:b/>
          <w:bCs/>
          <w:sz w:val="28"/>
          <w:szCs w:val="28"/>
        </w:rPr>
        <w:t xml:space="preserve">the </w:t>
      </w:r>
      <w:r w:rsidRPr="000B2C94">
        <w:rPr>
          <w:rFonts w:ascii="Arial" w:hAnsi="Arial" w:cs="Arial"/>
          <w:b/>
          <w:bCs/>
          <w:sz w:val="28"/>
          <w:szCs w:val="28"/>
        </w:rPr>
        <w:t xml:space="preserve">Proposed </w:t>
      </w:r>
      <w:r w:rsidR="005230CF">
        <w:rPr>
          <w:rFonts w:ascii="Arial" w:hAnsi="Arial" w:cs="Arial"/>
          <w:b/>
          <w:bCs/>
          <w:sz w:val="28"/>
          <w:szCs w:val="28"/>
        </w:rPr>
        <w:t>Amendment of the RA No. 9513</w:t>
      </w:r>
    </w:p>
    <w:p w14:paraId="1870F0BD" w14:textId="77777777" w:rsidR="005230CF" w:rsidRDefault="005230CF" w:rsidP="000B2C94">
      <w:pPr>
        <w:spacing w:after="0" w:line="240" w:lineRule="auto"/>
        <w:jc w:val="center"/>
        <w:rPr>
          <w:rFonts w:ascii="Arial" w:hAnsi="Arial" w:cs="Arial"/>
          <w:b/>
          <w:bCs/>
          <w:sz w:val="28"/>
          <w:szCs w:val="28"/>
        </w:rPr>
      </w:pPr>
    </w:p>
    <w:p w14:paraId="17C7F198" w14:textId="7C104D43" w:rsidR="006D0823" w:rsidRPr="000B2C94" w:rsidRDefault="005230CF" w:rsidP="000B2C94">
      <w:pPr>
        <w:spacing w:after="0" w:line="240" w:lineRule="auto"/>
        <w:jc w:val="center"/>
        <w:rPr>
          <w:rFonts w:ascii="Arial" w:hAnsi="Arial" w:cs="Arial"/>
          <w:b/>
          <w:bCs/>
          <w:sz w:val="28"/>
          <w:szCs w:val="28"/>
        </w:rPr>
      </w:pPr>
      <w:r w:rsidRPr="005230CF">
        <w:rPr>
          <w:rFonts w:ascii="Arial" w:hAnsi="Arial" w:cs="Arial"/>
          <w:b/>
          <w:bCs/>
          <w:sz w:val="28"/>
          <w:szCs w:val="28"/>
        </w:rPr>
        <w:t>AMENDING SECTIONS 13 (E) and 18(C) OF DEPARTMENT CIRCULAR NO. DC2009-05-0008 ENTITLED RULES AND REGULATIONS IMPLEMENTING REPUBLIC ACT NO. 9513</w:t>
      </w:r>
    </w:p>
    <w:p w14:paraId="443CAE23" w14:textId="77777777" w:rsidR="008E2DA8" w:rsidRPr="00982A93" w:rsidRDefault="008E2DA8" w:rsidP="006D0823">
      <w:pPr>
        <w:jc w:val="center"/>
        <w:rPr>
          <w:rFonts w:ascii="Arial" w:hAnsi="Arial" w:cs="Arial"/>
        </w:rPr>
      </w:pPr>
    </w:p>
    <w:tbl>
      <w:tblPr>
        <w:tblStyle w:val="TableGrid"/>
        <w:tblW w:w="17559" w:type="dxa"/>
        <w:tblInd w:w="-289" w:type="dxa"/>
        <w:tblLook w:val="04A0" w:firstRow="1" w:lastRow="0" w:firstColumn="1" w:lastColumn="0" w:noHBand="0" w:noVBand="1"/>
      </w:tblPr>
      <w:tblGrid>
        <w:gridCol w:w="5500"/>
        <w:gridCol w:w="2735"/>
        <w:gridCol w:w="4778"/>
        <w:gridCol w:w="4546"/>
      </w:tblGrid>
      <w:tr w:rsidR="008E2DA8" w:rsidRPr="00982A93" w14:paraId="250AB371" w14:textId="1798CFFF" w:rsidTr="004451C2">
        <w:trPr>
          <w:trHeight w:val="395"/>
        </w:trPr>
        <w:tc>
          <w:tcPr>
            <w:tcW w:w="5500" w:type="dxa"/>
            <w:vAlign w:val="center"/>
          </w:tcPr>
          <w:p w14:paraId="5327084D" w14:textId="7FF6B440" w:rsidR="008E2DA8" w:rsidRPr="00982A93" w:rsidRDefault="008E2DA8" w:rsidP="002A07D0">
            <w:pPr>
              <w:jc w:val="center"/>
              <w:rPr>
                <w:rFonts w:ascii="Arial" w:hAnsi="Arial" w:cs="Arial"/>
                <w:b/>
                <w:bCs/>
              </w:rPr>
            </w:pPr>
            <w:r w:rsidRPr="00982A93">
              <w:rPr>
                <w:rFonts w:ascii="Arial" w:hAnsi="Arial" w:cs="Arial"/>
                <w:b/>
                <w:bCs/>
              </w:rPr>
              <w:t>Section</w:t>
            </w:r>
          </w:p>
        </w:tc>
        <w:tc>
          <w:tcPr>
            <w:tcW w:w="2687" w:type="dxa"/>
            <w:vAlign w:val="center"/>
          </w:tcPr>
          <w:p w14:paraId="77409F44" w14:textId="50C3DE1D" w:rsidR="008E2DA8" w:rsidRPr="00982A93" w:rsidRDefault="008E2DA8" w:rsidP="002A07D0">
            <w:pPr>
              <w:jc w:val="center"/>
              <w:rPr>
                <w:rFonts w:ascii="Arial" w:hAnsi="Arial" w:cs="Arial"/>
                <w:b/>
                <w:bCs/>
              </w:rPr>
            </w:pPr>
            <w:r>
              <w:rPr>
                <w:rFonts w:ascii="Arial" w:hAnsi="Arial" w:cs="Arial"/>
                <w:b/>
                <w:bCs/>
              </w:rPr>
              <w:t>Name/Company</w:t>
            </w:r>
            <w:r w:rsidR="00D20E05">
              <w:rPr>
                <w:rFonts w:ascii="Arial" w:hAnsi="Arial" w:cs="Arial"/>
                <w:b/>
                <w:bCs/>
              </w:rPr>
              <w:t>/Agency</w:t>
            </w:r>
          </w:p>
        </w:tc>
        <w:tc>
          <w:tcPr>
            <w:tcW w:w="4800" w:type="dxa"/>
            <w:vAlign w:val="center"/>
          </w:tcPr>
          <w:p w14:paraId="1B7650E9" w14:textId="3D6749E2" w:rsidR="008E2DA8" w:rsidRPr="00982A93" w:rsidRDefault="008E2DA8" w:rsidP="002A07D0">
            <w:pPr>
              <w:jc w:val="center"/>
              <w:rPr>
                <w:rFonts w:ascii="Arial" w:hAnsi="Arial" w:cs="Arial"/>
                <w:b/>
                <w:bCs/>
              </w:rPr>
            </w:pPr>
            <w:r w:rsidRPr="00982A93">
              <w:rPr>
                <w:rFonts w:ascii="Arial" w:hAnsi="Arial" w:cs="Arial"/>
                <w:b/>
                <w:bCs/>
              </w:rPr>
              <w:t xml:space="preserve">Comments/ </w:t>
            </w:r>
            <w:r>
              <w:rPr>
                <w:rFonts w:ascii="Arial" w:hAnsi="Arial" w:cs="Arial"/>
                <w:b/>
                <w:bCs/>
              </w:rPr>
              <w:t>Recommendation</w:t>
            </w:r>
          </w:p>
        </w:tc>
        <w:tc>
          <w:tcPr>
            <w:tcW w:w="4572" w:type="dxa"/>
            <w:vAlign w:val="center"/>
          </w:tcPr>
          <w:p w14:paraId="5C702A00" w14:textId="3FF5C0D6" w:rsidR="008E2DA8" w:rsidRPr="00982A93" w:rsidRDefault="008E2DA8" w:rsidP="008E2DA8">
            <w:pPr>
              <w:jc w:val="center"/>
              <w:rPr>
                <w:rFonts w:ascii="Arial" w:hAnsi="Arial" w:cs="Arial"/>
                <w:b/>
                <w:bCs/>
              </w:rPr>
            </w:pPr>
            <w:r>
              <w:rPr>
                <w:rFonts w:ascii="Arial" w:hAnsi="Arial" w:cs="Arial"/>
                <w:b/>
                <w:bCs/>
              </w:rPr>
              <w:t>Proposed/ Suggested Revision</w:t>
            </w:r>
          </w:p>
        </w:tc>
      </w:tr>
      <w:tr w:rsidR="008E2DA8" w:rsidRPr="00982A93" w14:paraId="219FB7F3" w14:textId="4D49580B" w:rsidTr="004451C2">
        <w:trPr>
          <w:trHeight w:val="1115"/>
        </w:trPr>
        <w:tc>
          <w:tcPr>
            <w:tcW w:w="5500" w:type="dxa"/>
          </w:tcPr>
          <w:p w14:paraId="3AA15155" w14:textId="5EFC58DD" w:rsidR="008E2DA8" w:rsidRPr="00541B3D" w:rsidRDefault="008E2DA8" w:rsidP="0093203B">
            <w:pPr>
              <w:jc w:val="both"/>
              <w:rPr>
                <w:rFonts w:ascii="Arial" w:hAnsi="Arial" w:cs="Arial"/>
              </w:rPr>
            </w:pPr>
            <w:r w:rsidRPr="00C753A6">
              <w:rPr>
                <w:rFonts w:ascii="Arial" w:hAnsi="Arial" w:cs="Arial"/>
                <w:b/>
                <w:bCs/>
              </w:rPr>
              <w:t>Title.</w:t>
            </w:r>
            <w:r w:rsidRPr="00C753A6">
              <w:rPr>
                <w:rFonts w:ascii="Arial" w:hAnsi="Arial" w:cs="Arial"/>
              </w:rPr>
              <w:t xml:space="preserve"> </w:t>
            </w:r>
            <w:r w:rsidR="004451C2" w:rsidRPr="004451C2">
              <w:rPr>
                <w:rFonts w:ascii="Arial" w:hAnsi="Arial" w:cs="Arial"/>
              </w:rPr>
              <w:t>AMENDING SECTIONS 13 (E) and 18(C) OF DEPARTMENT CIRCULAR NO. DC2009-05-0008 ENTITLED RULES AND REGULATIONS</w:t>
            </w:r>
            <w:r w:rsidR="004451C2">
              <w:rPr>
                <w:rFonts w:ascii="Arial" w:hAnsi="Arial" w:cs="Arial"/>
              </w:rPr>
              <w:t xml:space="preserve"> </w:t>
            </w:r>
            <w:r w:rsidR="004451C2" w:rsidRPr="004451C2">
              <w:rPr>
                <w:rFonts w:ascii="Arial" w:hAnsi="Arial" w:cs="Arial"/>
              </w:rPr>
              <w:t>IMPLEMENTING REPUBLIC ACT NO. 9513</w:t>
            </w:r>
          </w:p>
        </w:tc>
        <w:tc>
          <w:tcPr>
            <w:tcW w:w="2687" w:type="dxa"/>
          </w:tcPr>
          <w:p w14:paraId="59B9F7A7" w14:textId="77777777" w:rsidR="008E2DA8" w:rsidRPr="00541B3D" w:rsidRDefault="008E2DA8" w:rsidP="002F6EA0">
            <w:pPr>
              <w:jc w:val="center"/>
              <w:rPr>
                <w:rFonts w:ascii="Arial" w:hAnsi="Arial" w:cs="Arial"/>
              </w:rPr>
            </w:pPr>
          </w:p>
        </w:tc>
        <w:tc>
          <w:tcPr>
            <w:tcW w:w="4800" w:type="dxa"/>
          </w:tcPr>
          <w:p w14:paraId="4E5EB056" w14:textId="77777777" w:rsidR="008E2DA8" w:rsidRPr="00541B3D" w:rsidRDefault="008E2DA8" w:rsidP="002F6EA0">
            <w:pPr>
              <w:jc w:val="center"/>
              <w:rPr>
                <w:rFonts w:ascii="Arial" w:hAnsi="Arial" w:cs="Arial"/>
              </w:rPr>
            </w:pPr>
          </w:p>
        </w:tc>
        <w:tc>
          <w:tcPr>
            <w:tcW w:w="4572" w:type="dxa"/>
          </w:tcPr>
          <w:p w14:paraId="11C371D8" w14:textId="77777777" w:rsidR="008E2DA8" w:rsidRPr="00541B3D" w:rsidRDefault="008E2DA8" w:rsidP="002F6EA0">
            <w:pPr>
              <w:jc w:val="center"/>
              <w:rPr>
                <w:rFonts w:ascii="Arial" w:hAnsi="Arial" w:cs="Arial"/>
              </w:rPr>
            </w:pPr>
          </w:p>
        </w:tc>
      </w:tr>
      <w:tr w:rsidR="008E2DA8" w:rsidRPr="00982A93" w14:paraId="240020DE" w14:textId="2A26B28F" w:rsidTr="004451C2">
        <w:trPr>
          <w:trHeight w:val="2195"/>
        </w:trPr>
        <w:tc>
          <w:tcPr>
            <w:tcW w:w="5500" w:type="dxa"/>
            <w:vAlign w:val="center"/>
          </w:tcPr>
          <w:p w14:paraId="1A8DB4C8" w14:textId="77777777" w:rsidR="004451C2" w:rsidRPr="004451C2" w:rsidRDefault="004451C2" w:rsidP="004451C2">
            <w:pPr>
              <w:tabs>
                <w:tab w:val="left" w:pos="188"/>
              </w:tabs>
              <w:rPr>
                <w:rFonts w:ascii="Arial" w:hAnsi="Arial" w:cs="Arial"/>
                <w:b/>
                <w:bCs/>
              </w:rPr>
            </w:pPr>
            <w:r w:rsidRPr="004451C2">
              <w:rPr>
                <w:rFonts w:ascii="Arial" w:hAnsi="Arial" w:cs="Arial"/>
                <w:b/>
                <w:bCs/>
              </w:rPr>
              <w:t xml:space="preserve">Section 1. AMENDMENT TO SECTION 13 (E) OF THE RE LAW IRR.  </w:t>
            </w:r>
            <w:r w:rsidRPr="004451C2">
              <w:rPr>
                <w:rFonts w:ascii="Arial" w:hAnsi="Arial" w:cs="Arial"/>
              </w:rPr>
              <w:t>Section 13(E) of DC No. 2009-05-0008 shall be read as follows:</w:t>
            </w:r>
          </w:p>
          <w:p w14:paraId="66544DA3" w14:textId="77777777" w:rsidR="004451C2" w:rsidRDefault="004451C2" w:rsidP="004451C2">
            <w:pPr>
              <w:tabs>
                <w:tab w:val="left" w:pos="188"/>
              </w:tabs>
              <w:rPr>
                <w:rFonts w:ascii="Arial" w:hAnsi="Arial" w:cs="Arial"/>
                <w:b/>
                <w:bCs/>
              </w:rPr>
            </w:pPr>
          </w:p>
          <w:p w14:paraId="1426842C" w14:textId="0D34F0D3" w:rsidR="004451C2" w:rsidRPr="004451C2" w:rsidRDefault="004451C2" w:rsidP="004451C2">
            <w:pPr>
              <w:tabs>
                <w:tab w:val="left" w:pos="188"/>
              </w:tabs>
              <w:rPr>
                <w:rFonts w:ascii="Arial" w:hAnsi="Arial" w:cs="Arial"/>
              </w:rPr>
            </w:pPr>
            <w:r w:rsidRPr="004451C2">
              <w:rPr>
                <w:rFonts w:ascii="Arial" w:hAnsi="Arial" w:cs="Arial"/>
              </w:rPr>
              <w:t>E. Corporate Tax Rate</w:t>
            </w:r>
          </w:p>
          <w:p w14:paraId="24A93918" w14:textId="77777777" w:rsidR="004451C2" w:rsidRPr="004451C2" w:rsidRDefault="004451C2" w:rsidP="004451C2">
            <w:pPr>
              <w:tabs>
                <w:tab w:val="left" w:pos="188"/>
              </w:tabs>
              <w:rPr>
                <w:rFonts w:ascii="Arial" w:hAnsi="Arial" w:cs="Arial"/>
              </w:rPr>
            </w:pPr>
          </w:p>
          <w:p w14:paraId="0B000E89" w14:textId="77777777" w:rsidR="004451C2" w:rsidRPr="004451C2" w:rsidRDefault="004451C2" w:rsidP="004451C2">
            <w:pPr>
              <w:tabs>
                <w:tab w:val="left" w:pos="188"/>
              </w:tabs>
              <w:rPr>
                <w:rFonts w:ascii="Arial" w:hAnsi="Arial" w:cs="Arial"/>
              </w:rPr>
            </w:pPr>
            <w:r w:rsidRPr="004451C2">
              <w:rPr>
                <w:rFonts w:ascii="Arial" w:hAnsi="Arial" w:cs="Arial"/>
              </w:rPr>
              <w:t xml:space="preserve">ALL REGISTERED RE DEVELOPERS SHALL, SOLELY ON THE BASIS OF A VALID AND SUBSISTING DOE RENEWABLE ENERGY SERVICE CONTRACT AND CERTIFICATE OF REGISTRATION, AUTOMATICALLY BE ENTITLED TO ITH AND CORPORATE INCOME TAX OF TEN PERCENT (10%), INCLUDING OTHER INCENTIVES UNDER THE ACT.  After availment of the ITH, all Registered RE Developers shall pay a corporate tax of ten percent (10%) on their net taxable income as defined in the National Internal Revenue Code (NIRC) of 1997, as amended. </w:t>
            </w:r>
          </w:p>
          <w:p w14:paraId="1C3A55D2" w14:textId="77777777" w:rsidR="004451C2" w:rsidRPr="004451C2" w:rsidRDefault="004451C2" w:rsidP="004451C2">
            <w:pPr>
              <w:tabs>
                <w:tab w:val="left" w:pos="188"/>
              </w:tabs>
              <w:rPr>
                <w:rFonts w:ascii="Arial" w:hAnsi="Arial" w:cs="Arial"/>
              </w:rPr>
            </w:pPr>
          </w:p>
          <w:p w14:paraId="0FB5D5B2" w14:textId="04FB07AC" w:rsidR="008E2DA8" w:rsidRPr="00A27916" w:rsidRDefault="004451C2" w:rsidP="004451C2">
            <w:pPr>
              <w:tabs>
                <w:tab w:val="left" w:pos="188"/>
              </w:tabs>
              <w:ind w:left="720"/>
              <w:jc w:val="both"/>
              <w:rPr>
                <w:rFonts w:ascii="Arial" w:hAnsi="Arial" w:cs="Arial"/>
              </w:rPr>
            </w:pPr>
            <w:r w:rsidRPr="004451C2">
              <w:rPr>
                <w:rFonts w:ascii="Arial" w:hAnsi="Arial" w:cs="Arial"/>
              </w:rPr>
              <w:t xml:space="preserve">All RE Developers that acquire, operate, and/or administer existing RE facilities that were or have been in commercial operation for more than seven (7) years, upon the effectivity of the Act, shall AUTOMATICALLY pay a corporate </w:t>
            </w:r>
            <w:r w:rsidRPr="004451C2">
              <w:rPr>
                <w:rFonts w:ascii="Arial" w:hAnsi="Arial" w:cs="Arial"/>
              </w:rPr>
              <w:lastRenderedPageBreak/>
              <w:t>tax rate of 10% on their net taxable income, upon registration with the DOE.</w:t>
            </w:r>
          </w:p>
        </w:tc>
        <w:tc>
          <w:tcPr>
            <w:tcW w:w="2687" w:type="dxa"/>
          </w:tcPr>
          <w:p w14:paraId="4DD3CCFA" w14:textId="77777777" w:rsidR="008E2DA8" w:rsidRPr="00541B3D" w:rsidRDefault="008E2DA8" w:rsidP="002F6EA0">
            <w:pPr>
              <w:jc w:val="center"/>
              <w:rPr>
                <w:rFonts w:ascii="Arial" w:hAnsi="Arial" w:cs="Arial"/>
              </w:rPr>
            </w:pPr>
          </w:p>
        </w:tc>
        <w:tc>
          <w:tcPr>
            <w:tcW w:w="4800" w:type="dxa"/>
          </w:tcPr>
          <w:p w14:paraId="516B7F51" w14:textId="77777777" w:rsidR="008E2DA8" w:rsidRPr="00541B3D" w:rsidRDefault="008E2DA8" w:rsidP="002F6EA0">
            <w:pPr>
              <w:jc w:val="center"/>
              <w:rPr>
                <w:rFonts w:ascii="Arial" w:hAnsi="Arial" w:cs="Arial"/>
              </w:rPr>
            </w:pPr>
          </w:p>
        </w:tc>
        <w:tc>
          <w:tcPr>
            <w:tcW w:w="4572" w:type="dxa"/>
          </w:tcPr>
          <w:p w14:paraId="299CF0E4" w14:textId="77777777" w:rsidR="008E2DA8" w:rsidRPr="00541B3D" w:rsidRDefault="008E2DA8" w:rsidP="002F6EA0">
            <w:pPr>
              <w:jc w:val="center"/>
              <w:rPr>
                <w:rFonts w:ascii="Arial" w:hAnsi="Arial" w:cs="Arial"/>
              </w:rPr>
            </w:pPr>
          </w:p>
        </w:tc>
      </w:tr>
      <w:tr w:rsidR="008E2DA8" w:rsidRPr="00982A93" w14:paraId="2E20D9AF" w14:textId="5D0E021C" w:rsidTr="004451C2">
        <w:trPr>
          <w:trHeight w:val="1430"/>
        </w:trPr>
        <w:tc>
          <w:tcPr>
            <w:tcW w:w="5500" w:type="dxa"/>
            <w:vAlign w:val="center"/>
          </w:tcPr>
          <w:p w14:paraId="0A3627CD" w14:textId="77777777" w:rsidR="004451C2" w:rsidRDefault="004451C2" w:rsidP="004451C2">
            <w:pPr>
              <w:jc w:val="both"/>
              <w:rPr>
                <w:rFonts w:ascii="Arial" w:hAnsi="Arial" w:cs="Arial"/>
                <w:lang w:val="en-US"/>
              </w:rPr>
            </w:pPr>
            <w:r>
              <w:rPr>
                <w:rFonts w:ascii="Arial" w:hAnsi="Arial" w:cs="Arial"/>
                <w:b/>
                <w:bCs/>
                <w:lang w:val="en-US"/>
              </w:rPr>
              <w:t xml:space="preserve">Section 2. AMENDMENT TO SECTION 18 (C) OF THE RE LAW IRR.  </w:t>
            </w:r>
            <w:r>
              <w:rPr>
                <w:rFonts w:ascii="Arial" w:hAnsi="Arial" w:cs="Arial"/>
                <w:lang w:val="en-US"/>
              </w:rPr>
              <w:t>Section 18(C) of DC No. 2009-05-0008 shall be read as follows:</w:t>
            </w:r>
          </w:p>
          <w:p w14:paraId="5AA18A0F" w14:textId="77777777" w:rsidR="004451C2" w:rsidRDefault="004451C2" w:rsidP="004451C2">
            <w:pPr>
              <w:jc w:val="both"/>
              <w:rPr>
                <w:rFonts w:ascii="Arial" w:hAnsi="Arial" w:cs="Arial"/>
                <w:lang w:val="en-US"/>
              </w:rPr>
            </w:pPr>
          </w:p>
          <w:p w14:paraId="023A5033" w14:textId="382E1C2E" w:rsidR="004451C2" w:rsidRDefault="004451C2" w:rsidP="004451C2">
            <w:pPr>
              <w:jc w:val="both"/>
              <w:rPr>
                <w:rFonts w:ascii="Arial" w:hAnsi="Arial" w:cs="Arial"/>
                <w:i/>
                <w:iCs/>
                <w:lang w:val="en-US"/>
              </w:rPr>
            </w:pPr>
            <w:r>
              <w:rPr>
                <w:rFonts w:ascii="Arial" w:hAnsi="Arial" w:cs="Arial"/>
                <w:i/>
                <w:iCs/>
                <w:lang w:val="en-US"/>
              </w:rPr>
              <w:t>C.</w:t>
            </w:r>
            <w:r>
              <w:rPr>
                <w:rFonts w:ascii="Arial" w:hAnsi="Arial" w:cs="Arial"/>
                <w:i/>
                <w:iCs/>
                <w:lang w:val="en-US"/>
              </w:rPr>
              <w:tab/>
            </w:r>
            <w:r>
              <w:rPr>
                <w:rFonts w:ascii="Arial" w:hAnsi="Arial" w:cs="Arial"/>
                <w:i/>
                <w:iCs/>
                <w:u w:val="single"/>
                <w:lang w:val="en-US"/>
              </w:rPr>
              <w:t xml:space="preserve">No Separate </w:t>
            </w:r>
            <w:r>
              <w:rPr>
                <w:rFonts w:ascii="Arial" w:hAnsi="Arial" w:cs="Arial"/>
                <w:i/>
                <w:iCs/>
                <w:lang w:val="en-US"/>
              </w:rPr>
              <w:t xml:space="preserve">Endorsement </w:t>
            </w:r>
            <w:r>
              <w:rPr>
                <w:rFonts w:ascii="Arial" w:hAnsi="Arial" w:cs="Arial"/>
                <w:i/>
                <w:iCs/>
                <w:u w:val="single"/>
                <w:lang w:val="en-US"/>
              </w:rPr>
              <w:t>from</w:t>
            </w:r>
            <w:r>
              <w:rPr>
                <w:rFonts w:ascii="Arial" w:hAnsi="Arial" w:cs="Arial"/>
                <w:i/>
                <w:iCs/>
                <w:lang w:val="en-US"/>
              </w:rPr>
              <w:t xml:space="preserve"> the DOE</w:t>
            </w:r>
          </w:p>
          <w:p w14:paraId="1223537A" w14:textId="77777777" w:rsidR="004451C2" w:rsidRDefault="004451C2" w:rsidP="004451C2">
            <w:pPr>
              <w:jc w:val="both"/>
              <w:rPr>
                <w:rFonts w:ascii="Arial" w:hAnsi="Arial" w:cs="Arial"/>
                <w:lang w:val="en-US"/>
              </w:rPr>
            </w:pPr>
          </w:p>
          <w:p w14:paraId="70462378" w14:textId="77777777" w:rsidR="004451C2" w:rsidRPr="00DF470C" w:rsidRDefault="004451C2" w:rsidP="004451C2">
            <w:pPr>
              <w:ind w:left="720" w:right="855"/>
              <w:jc w:val="both"/>
              <w:rPr>
                <w:rFonts w:ascii="Arial" w:hAnsi="Arial" w:cs="Arial"/>
                <w:i/>
                <w:iCs/>
                <w:lang w:val="en-US"/>
              </w:rPr>
            </w:pPr>
            <w:r w:rsidRPr="00CB66FB">
              <w:rPr>
                <w:rFonts w:ascii="Arial" w:hAnsi="Arial" w:cs="Arial"/>
                <w:i/>
                <w:iCs/>
                <w:lang w:val="en-US"/>
              </w:rPr>
              <w:t xml:space="preserve">RE Developers </w:t>
            </w:r>
            <w:r>
              <w:rPr>
                <w:rFonts w:ascii="Arial" w:hAnsi="Arial" w:cs="Arial"/>
                <w:i/>
                <w:iCs/>
                <w:lang w:val="en-US"/>
              </w:rPr>
              <w:t xml:space="preserve">and manufacturers, fabricators, and suppliers of locally-produced RE equipment shall be </w:t>
            </w:r>
            <w:r>
              <w:rPr>
                <w:rFonts w:ascii="Arial" w:hAnsi="Arial" w:cs="Arial"/>
                <w:i/>
                <w:iCs/>
                <w:u w:val="single"/>
                <w:lang w:val="en-US"/>
              </w:rPr>
              <w:t>AUTOMATICALLY</w:t>
            </w:r>
            <w:r>
              <w:rPr>
                <w:rFonts w:ascii="Arial" w:hAnsi="Arial" w:cs="Arial"/>
                <w:i/>
                <w:iCs/>
                <w:lang w:val="en-US"/>
              </w:rPr>
              <w:t xml:space="preserve"> qualified to avail of the incentives provided for in the Act, </w:t>
            </w:r>
            <w:r>
              <w:rPr>
                <w:rFonts w:ascii="Arial" w:hAnsi="Arial" w:cs="Arial"/>
                <w:i/>
                <w:iCs/>
                <w:u w:val="single"/>
                <w:lang w:val="en-US"/>
              </w:rPr>
              <w:t>other than the incentive of duty-free importation of qualified machinery, equipment, materials, parts and components,</w:t>
            </w:r>
            <w:r>
              <w:rPr>
                <w:rFonts w:ascii="Arial" w:hAnsi="Arial" w:cs="Arial"/>
                <w:i/>
                <w:iCs/>
                <w:lang w:val="en-US"/>
              </w:rPr>
              <w:t xml:space="preserve"> after securing a Certificate of </w:t>
            </w:r>
            <w:r w:rsidRPr="0055459E">
              <w:rPr>
                <w:rFonts w:ascii="Arial" w:hAnsi="Arial" w:cs="Arial"/>
                <w:i/>
                <w:iCs/>
                <w:u w:val="single"/>
                <w:lang w:val="en-US"/>
              </w:rPr>
              <w:t>Registration</w:t>
            </w:r>
            <w:r>
              <w:rPr>
                <w:rFonts w:ascii="Arial" w:hAnsi="Arial" w:cs="Arial"/>
                <w:i/>
                <w:iCs/>
                <w:lang w:val="en-US"/>
              </w:rPr>
              <w:t xml:space="preserve"> from the DOE.</w:t>
            </w:r>
          </w:p>
          <w:p w14:paraId="4DCBB39F" w14:textId="77777777" w:rsidR="004451C2" w:rsidRDefault="004451C2" w:rsidP="004451C2">
            <w:pPr>
              <w:ind w:left="720" w:right="855"/>
              <w:jc w:val="both"/>
              <w:rPr>
                <w:rFonts w:ascii="Arial" w:hAnsi="Arial" w:cs="Arial"/>
                <w:i/>
                <w:iCs/>
                <w:lang w:val="en-US"/>
              </w:rPr>
            </w:pPr>
          </w:p>
          <w:p w14:paraId="1AB6AC83" w14:textId="77777777" w:rsidR="004451C2" w:rsidRDefault="004451C2" w:rsidP="004451C2">
            <w:pPr>
              <w:ind w:left="720" w:right="855"/>
              <w:jc w:val="both"/>
              <w:rPr>
                <w:rFonts w:ascii="Arial" w:hAnsi="Arial" w:cs="Arial"/>
                <w:u w:val="single"/>
                <w:lang w:val="en-US"/>
              </w:rPr>
            </w:pPr>
            <w:r w:rsidRPr="000A3105">
              <w:rPr>
                <w:rFonts w:ascii="Arial" w:hAnsi="Arial" w:cs="Arial"/>
                <w:i/>
                <w:iCs/>
                <w:u w:val="single"/>
                <w:lang w:val="en-US"/>
              </w:rPr>
              <w:t>In order to avail of the incentive of duty-free importation of qualified machinery, equipment, materials, parts and components, RE Developers that import RE equipment, equipment, materials, parts and components shall secure a Certificate of Endorsement from the DOE, through the REMB, on a per importation basis</w:t>
            </w:r>
            <w:r>
              <w:rPr>
                <w:rFonts w:ascii="Arial" w:hAnsi="Arial" w:cs="Arial"/>
                <w:i/>
                <w:iCs/>
                <w:u w:val="single"/>
                <w:lang w:val="en-US"/>
              </w:rPr>
              <w:t>.</w:t>
            </w:r>
          </w:p>
          <w:p w14:paraId="6D04D795" w14:textId="77777777" w:rsidR="004451C2" w:rsidRDefault="004451C2" w:rsidP="004451C2">
            <w:pPr>
              <w:ind w:left="720" w:right="855"/>
              <w:jc w:val="both"/>
              <w:rPr>
                <w:rFonts w:ascii="Arial" w:hAnsi="Arial" w:cs="Arial"/>
                <w:u w:val="single"/>
                <w:lang w:val="en-US"/>
              </w:rPr>
            </w:pPr>
          </w:p>
          <w:p w14:paraId="6DCF5F98" w14:textId="77777777" w:rsidR="004451C2" w:rsidRPr="00DF470C" w:rsidRDefault="004451C2" w:rsidP="004451C2">
            <w:pPr>
              <w:ind w:left="720" w:right="855"/>
              <w:jc w:val="both"/>
              <w:rPr>
                <w:rFonts w:ascii="Arial" w:hAnsi="Arial" w:cs="Arial"/>
                <w:u w:val="single"/>
                <w:lang w:val="en-US"/>
              </w:rPr>
            </w:pPr>
            <w:r>
              <w:rPr>
                <w:rFonts w:ascii="Arial" w:hAnsi="Arial" w:cs="Arial"/>
                <w:i/>
                <w:iCs/>
                <w:u w:val="single"/>
                <w:lang w:val="en-US"/>
              </w:rPr>
              <w:lastRenderedPageBreak/>
              <w:t xml:space="preserve">Consistent with the mandate under the Republic Act No. 11032 and Republic Act No. 11234, </w:t>
            </w:r>
            <w:r>
              <w:rPr>
                <w:rFonts w:ascii="Arial" w:hAnsi="Arial" w:cs="Arial"/>
                <w:i/>
                <w:iCs/>
                <w:lang w:val="en-US"/>
              </w:rPr>
              <w:t xml:space="preserve">the DOE </w:t>
            </w:r>
            <w:r>
              <w:rPr>
                <w:rFonts w:ascii="Arial" w:hAnsi="Arial" w:cs="Arial"/>
                <w:i/>
                <w:iCs/>
                <w:u w:val="single"/>
                <w:lang w:val="en-US"/>
              </w:rPr>
              <w:t>may</w:t>
            </w:r>
            <w:r>
              <w:rPr>
                <w:rFonts w:ascii="Arial" w:hAnsi="Arial" w:cs="Arial"/>
                <w:i/>
                <w:iCs/>
                <w:lang w:val="en-US"/>
              </w:rPr>
              <w:t xml:space="preserve"> issue guidelines</w:t>
            </w:r>
            <w:r>
              <w:rPr>
                <w:rFonts w:ascii="Arial" w:hAnsi="Arial" w:cs="Arial"/>
                <w:i/>
                <w:iCs/>
                <w:u w:val="single"/>
                <w:lang w:val="en-US"/>
              </w:rPr>
              <w:t xml:space="preserve"> to further streamline</w:t>
            </w:r>
            <w:r>
              <w:rPr>
                <w:rFonts w:ascii="Arial" w:hAnsi="Arial" w:cs="Arial"/>
                <w:i/>
                <w:iCs/>
                <w:lang w:val="en-US"/>
              </w:rPr>
              <w:t xml:space="preserve"> the procedures and requirements for the availment of incentives </w:t>
            </w:r>
            <w:r w:rsidRPr="00116982">
              <w:rPr>
                <w:rFonts w:ascii="Arial" w:hAnsi="Arial" w:cs="Arial"/>
                <w:i/>
                <w:iCs/>
                <w:u w:val="single"/>
                <w:lang w:val="en-US"/>
              </w:rPr>
              <w:t>for RE Developers or manufacturers, fabricators, and suppliers of locally-produced RE equipment in good standing</w:t>
            </w:r>
            <w:r>
              <w:rPr>
                <w:rFonts w:ascii="Arial" w:hAnsi="Arial" w:cs="Arial"/>
                <w:i/>
                <w:iCs/>
                <w:u w:val="single"/>
                <w:lang w:val="en-US"/>
              </w:rPr>
              <w:t>,</w:t>
            </w:r>
            <w:r w:rsidRPr="00116982">
              <w:rPr>
                <w:rFonts w:ascii="Arial" w:hAnsi="Arial" w:cs="Arial"/>
                <w:i/>
                <w:iCs/>
                <w:u w:val="single"/>
                <w:lang w:val="en-US"/>
              </w:rPr>
              <w:t xml:space="preserve"> </w:t>
            </w:r>
            <w:r>
              <w:rPr>
                <w:rFonts w:ascii="Arial" w:hAnsi="Arial" w:cs="Arial"/>
                <w:i/>
                <w:iCs/>
                <w:u w:val="single"/>
                <w:lang w:val="en-US"/>
              </w:rPr>
              <w:t>as</w:t>
            </w:r>
            <w:r w:rsidRPr="00116982">
              <w:rPr>
                <w:rFonts w:ascii="Arial" w:hAnsi="Arial" w:cs="Arial"/>
                <w:i/>
                <w:iCs/>
                <w:u w:val="single"/>
                <w:lang w:val="en-US"/>
              </w:rPr>
              <w:t xml:space="preserve"> determined</w:t>
            </w:r>
            <w:r>
              <w:rPr>
                <w:rFonts w:ascii="Arial" w:hAnsi="Arial" w:cs="Arial"/>
                <w:i/>
                <w:iCs/>
                <w:lang w:val="en-US"/>
              </w:rPr>
              <w:t xml:space="preserve"> based on specific criteria, such as, but not limited to:</w:t>
            </w:r>
          </w:p>
          <w:p w14:paraId="47933CC9" w14:textId="77777777" w:rsidR="004451C2" w:rsidRDefault="004451C2" w:rsidP="004451C2">
            <w:pPr>
              <w:ind w:left="720" w:right="855"/>
              <w:jc w:val="both"/>
              <w:rPr>
                <w:rFonts w:ascii="Arial" w:hAnsi="Arial" w:cs="Arial"/>
                <w:i/>
                <w:iCs/>
                <w:lang w:val="en-US"/>
              </w:rPr>
            </w:pPr>
          </w:p>
          <w:p w14:paraId="768FBA84" w14:textId="77777777" w:rsidR="004451C2" w:rsidRDefault="004451C2" w:rsidP="004451C2">
            <w:pPr>
              <w:pStyle w:val="ListParagraph"/>
              <w:numPr>
                <w:ilvl w:val="0"/>
                <w:numId w:val="51"/>
              </w:numPr>
              <w:ind w:right="855"/>
              <w:jc w:val="both"/>
              <w:rPr>
                <w:rFonts w:ascii="Arial" w:hAnsi="Arial" w:cs="Arial"/>
                <w:i/>
                <w:iCs/>
              </w:rPr>
            </w:pPr>
            <w:r>
              <w:rPr>
                <w:rFonts w:ascii="Arial" w:hAnsi="Arial" w:cs="Arial"/>
                <w:b/>
                <w:bCs/>
                <w:i/>
                <w:iCs/>
              </w:rPr>
              <w:t>Compliance with Obligations</w:t>
            </w:r>
            <w:r>
              <w:rPr>
                <w:rFonts w:ascii="Arial" w:hAnsi="Arial" w:cs="Arial"/>
                <w:i/>
                <w:iCs/>
              </w:rPr>
              <w:t xml:space="preserve"> – The RE Developers or manufacturers, fabricators, and suppliers of locally-produced RE equipment shall observe and abide by the provisions of the Act, this IRR, the applicable provisions of existing Philippine laws, and take adequate measures to ensure that its obligations thereunder as well as those of its officers are faithfully discharged;</w:t>
            </w:r>
          </w:p>
          <w:p w14:paraId="02F34F72" w14:textId="77777777" w:rsidR="004451C2" w:rsidRDefault="004451C2" w:rsidP="004451C2">
            <w:pPr>
              <w:pStyle w:val="ListParagraph"/>
              <w:numPr>
                <w:ilvl w:val="0"/>
                <w:numId w:val="51"/>
              </w:numPr>
              <w:ind w:right="855"/>
              <w:jc w:val="both"/>
              <w:rPr>
                <w:rFonts w:ascii="Arial" w:hAnsi="Arial" w:cs="Arial"/>
                <w:i/>
                <w:iCs/>
              </w:rPr>
            </w:pPr>
            <w:r>
              <w:rPr>
                <w:rFonts w:ascii="Arial" w:hAnsi="Arial" w:cs="Arial"/>
                <w:b/>
                <w:bCs/>
                <w:i/>
                <w:iCs/>
              </w:rPr>
              <w:t xml:space="preserve">Compliance with Directives </w:t>
            </w:r>
            <w:r>
              <w:rPr>
                <w:rFonts w:ascii="Arial" w:hAnsi="Arial" w:cs="Arial"/>
                <w:i/>
                <w:iCs/>
              </w:rPr>
              <w:t xml:space="preserve">– The RE Developer or manufacturers, fabricators, and suppliers of locally-produced RE equipment shall comply with the directives and circulars which the DOE may issue from time to time in </w:t>
            </w:r>
            <w:r>
              <w:rPr>
                <w:rFonts w:ascii="Arial" w:hAnsi="Arial" w:cs="Arial"/>
                <w:i/>
                <w:iCs/>
              </w:rPr>
              <w:lastRenderedPageBreak/>
              <w:t>pursuance of its powers under the Act;</w:t>
            </w:r>
          </w:p>
          <w:p w14:paraId="4B3B74B2" w14:textId="77777777" w:rsidR="004451C2" w:rsidRDefault="004451C2" w:rsidP="004451C2">
            <w:pPr>
              <w:pStyle w:val="ListParagraph"/>
              <w:numPr>
                <w:ilvl w:val="0"/>
                <w:numId w:val="51"/>
              </w:numPr>
              <w:ind w:right="855"/>
              <w:jc w:val="both"/>
              <w:rPr>
                <w:rFonts w:ascii="Arial" w:hAnsi="Arial" w:cs="Arial"/>
                <w:i/>
                <w:iCs/>
              </w:rPr>
            </w:pPr>
            <w:r>
              <w:rPr>
                <w:rFonts w:ascii="Arial" w:hAnsi="Arial" w:cs="Arial"/>
                <w:b/>
                <w:bCs/>
                <w:i/>
                <w:iCs/>
              </w:rPr>
              <w:t>Compliance with Pre</w:t>
            </w:r>
            <w:r w:rsidRPr="00A03D0F">
              <w:rPr>
                <w:rFonts w:ascii="Arial" w:hAnsi="Arial" w:cs="Arial"/>
                <w:i/>
                <w:iCs/>
              </w:rPr>
              <w:t>-</w:t>
            </w:r>
            <w:r>
              <w:rPr>
                <w:rFonts w:ascii="Arial" w:hAnsi="Arial" w:cs="Arial"/>
                <w:b/>
                <w:bCs/>
                <w:i/>
                <w:iCs/>
              </w:rPr>
              <w:t>Registration/Registration Conditions –</w:t>
            </w:r>
            <w:r>
              <w:rPr>
                <w:rFonts w:ascii="Arial" w:hAnsi="Arial" w:cs="Arial"/>
                <w:i/>
                <w:iCs/>
              </w:rPr>
              <w:t xml:space="preserve"> The RE Developers or manufacturers, fabricators, and suppliers of locally-produced RE equipment shall comply with all the pre-registration and registration conditions as required by the DOE;</w:t>
            </w:r>
          </w:p>
          <w:p w14:paraId="42F8B7EB" w14:textId="77777777" w:rsidR="004451C2" w:rsidRDefault="004451C2" w:rsidP="004451C2">
            <w:pPr>
              <w:pStyle w:val="ListParagraph"/>
              <w:numPr>
                <w:ilvl w:val="0"/>
                <w:numId w:val="51"/>
              </w:numPr>
              <w:ind w:right="855"/>
              <w:jc w:val="both"/>
              <w:rPr>
                <w:rFonts w:ascii="Arial" w:hAnsi="Arial" w:cs="Arial"/>
                <w:i/>
                <w:iCs/>
              </w:rPr>
            </w:pPr>
            <w:r>
              <w:rPr>
                <w:rFonts w:ascii="Arial" w:hAnsi="Arial" w:cs="Arial"/>
                <w:b/>
                <w:bCs/>
                <w:i/>
                <w:iCs/>
              </w:rPr>
              <w:t xml:space="preserve">Compliance with Reportorial Requirements </w:t>
            </w:r>
            <w:r>
              <w:rPr>
                <w:rFonts w:ascii="Arial" w:hAnsi="Arial" w:cs="Arial"/>
                <w:i/>
                <w:iCs/>
              </w:rPr>
              <w:t>– An RE Developer shall maintain distinct and separate books of accounts for its operations inside the RE facilities and shall submit technical, financial and other operational reports/documents to DOE on or before their respective due dates; and</w:t>
            </w:r>
          </w:p>
          <w:p w14:paraId="5AB48863" w14:textId="77777777" w:rsidR="004451C2" w:rsidRDefault="004451C2" w:rsidP="004451C2">
            <w:pPr>
              <w:pStyle w:val="ListParagraph"/>
              <w:numPr>
                <w:ilvl w:val="0"/>
                <w:numId w:val="51"/>
              </w:numPr>
              <w:ind w:right="855"/>
              <w:jc w:val="both"/>
              <w:rPr>
                <w:rFonts w:ascii="Arial" w:hAnsi="Arial" w:cs="Arial"/>
                <w:i/>
                <w:iCs/>
              </w:rPr>
            </w:pPr>
            <w:r>
              <w:rPr>
                <w:rFonts w:ascii="Arial" w:hAnsi="Arial" w:cs="Arial"/>
                <w:b/>
                <w:bCs/>
                <w:i/>
                <w:iCs/>
              </w:rPr>
              <w:t xml:space="preserve">Remittance of Government Shares and Payment of Applicable Financial Obligations </w:t>
            </w:r>
            <w:r>
              <w:rPr>
                <w:rFonts w:ascii="Arial" w:hAnsi="Arial" w:cs="Arial"/>
                <w:i/>
                <w:iCs/>
              </w:rPr>
              <w:t>– An RE Developer shall observe timely remittance of Government Share, and payment of applicable fees and other financial obligations to the DOE.</w:t>
            </w:r>
          </w:p>
          <w:p w14:paraId="16077020" w14:textId="56D6D1A9" w:rsidR="008E2DA8" w:rsidRPr="004451C2" w:rsidRDefault="008E2DA8" w:rsidP="00E73808">
            <w:pPr>
              <w:ind w:left="720"/>
              <w:rPr>
                <w:rFonts w:ascii="Arial" w:hAnsi="Arial" w:cs="Arial"/>
                <w:lang w:val="en-US"/>
              </w:rPr>
            </w:pPr>
          </w:p>
        </w:tc>
        <w:tc>
          <w:tcPr>
            <w:tcW w:w="2687" w:type="dxa"/>
          </w:tcPr>
          <w:p w14:paraId="3665365F" w14:textId="77777777" w:rsidR="008E2DA8" w:rsidRPr="00541B3D" w:rsidRDefault="008E2DA8" w:rsidP="002F6EA0">
            <w:pPr>
              <w:jc w:val="center"/>
              <w:rPr>
                <w:rFonts w:ascii="Arial" w:hAnsi="Arial" w:cs="Arial"/>
              </w:rPr>
            </w:pPr>
          </w:p>
        </w:tc>
        <w:tc>
          <w:tcPr>
            <w:tcW w:w="4800" w:type="dxa"/>
          </w:tcPr>
          <w:p w14:paraId="63E39D92" w14:textId="77777777" w:rsidR="008E2DA8" w:rsidRPr="00541B3D" w:rsidRDefault="008E2DA8" w:rsidP="002F6EA0">
            <w:pPr>
              <w:jc w:val="center"/>
              <w:rPr>
                <w:rFonts w:ascii="Arial" w:hAnsi="Arial" w:cs="Arial"/>
              </w:rPr>
            </w:pPr>
          </w:p>
        </w:tc>
        <w:tc>
          <w:tcPr>
            <w:tcW w:w="4572" w:type="dxa"/>
          </w:tcPr>
          <w:p w14:paraId="7D73E22E" w14:textId="77777777" w:rsidR="008E2DA8" w:rsidRPr="00541B3D" w:rsidRDefault="008E2DA8" w:rsidP="002F6EA0">
            <w:pPr>
              <w:jc w:val="center"/>
              <w:rPr>
                <w:rFonts w:ascii="Arial" w:hAnsi="Arial" w:cs="Arial"/>
              </w:rPr>
            </w:pPr>
          </w:p>
        </w:tc>
      </w:tr>
    </w:tbl>
    <w:p w14:paraId="2F8FCF9D" w14:textId="77777777" w:rsidR="007946DF" w:rsidRPr="00982A93" w:rsidRDefault="007946DF">
      <w:pPr>
        <w:rPr>
          <w:rFonts w:ascii="Arial" w:hAnsi="Arial" w:cs="Arial"/>
        </w:rPr>
      </w:pPr>
    </w:p>
    <w:sectPr w:rsidR="007946DF" w:rsidRPr="00982A93" w:rsidSect="000B2C94">
      <w:headerReference w:type="default" r:id="rId8"/>
      <w:footerReference w:type="default" r:id="rId9"/>
      <w:pgSz w:w="18720" w:h="12240" w:orient="landscape" w:code="258"/>
      <w:pgMar w:top="720"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3CD0" w14:textId="77777777" w:rsidR="00773D40" w:rsidRDefault="00773D40">
      <w:pPr>
        <w:spacing w:after="0" w:line="240" w:lineRule="auto"/>
      </w:pPr>
      <w:r>
        <w:separator/>
      </w:r>
    </w:p>
  </w:endnote>
  <w:endnote w:type="continuationSeparator" w:id="0">
    <w:p w14:paraId="503B3CA1" w14:textId="77777777" w:rsidR="00773D40" w:rsidRDefault="0077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elvetica Neue">
    <w:altName w:val="Sylfaen"/>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75809"/>
      <w:docPartObj>
        <w:docPartGallery w:val="Page Numbers (Bottom of Page)"/>
        <w:docPartUnique/>
      </w:docPartObj>
    </w:sdtPr>
    <w:sdtEndPr/>
    <w:sdtContent>
      <w:sdt>
        <w:sdtPr>
          <w:id w:val="1728636285"/>
          <w:docPartObj>
            <w:docPartGallery w:val="Page Numbers (Top of Page)"/>
            <w:docPartUnique/>
          </w:docPartObj>
        </w:sdtPr>
        <w:sdtEndPr/>
        <w:sdtContent>
          <w:p w14:paraId="6C45E34B" w14:textId="77777777" w:rsidR="009A5A2E" w:rsidRDefault="009A5A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502DA0E4" w14:textId="77777777" w:rsidR="009A5A2E" w:rsidRDefault="009A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E25C" w14:textId="77777777" w:rsidR="00773D40" w:rsidRDefault="00773D40">
      <w:pPr>
        <w:spacing w:after="0" w:line="240" w:lineRule="auto"/>
      </w:pPr>
      <w:r>
        <w:separator/>
      </w:r>
    </w:p>
  </w:footnote>
  <w:footnote w:type="continuationSeparator" w:id="0">
    <w:p w14:paraId="6621A860" w14:textId="77777777" w:rsidR="00773D40" w:rsidRDefault="00773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D617" w14:textId="77777777" w:rsidR="009A5A2E" w:rsidRPr="00621869" w:rsidRDefault="009A5A2E">
    <w:pPr>
      <w:pStyle w:val="Header"/>
      <w:rPr>
        <w:rFonts w:ascii="Arial" w:hAnsi="Arial" w:cs="Arial"/>
        <w:b/>
        <w:bCs/>
        <w:lang w:val="en-PH"/>
      </w:rPr>
    </w:pPr>
    <w:r>
      <w:rPr>
        <w:rFonts w:ascii="Arial" w:hAnsi="Arial" w:cs="Arial"/>
        <w:b/>
        <w:bCs/>
        <w:lang w:val="en-PH"/>
      </w:rPr>
      <w:t>Prescribed template for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3CB065"/>
    <w:multiLevelType w:val="hybridMultilevel"/>
    <w:tmpl w:val="BE374A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684D02"/>
    <w:multiLevelType w:val="hybridMultilevel"/>
    <w:tmpl w:val="2772A2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B3CF7"/>
    <w:multiLevelType w:val="hybridMultilevel"/>
    <w:tmpl w:val="4634C95E"/>
    <w:lvl w:ilvl="0" w:tplc="C5CA66CE">
      <w:numFmt w:val="bullet"/>
      <w:lvlText w:val=""/>
      <w:lvlJc w:val="left"/>
      <w:pPr>
        <w:ind w:left="605" w:hanging="284"/>
      </w:pPr>
      <w:rPr>
        <w:rFonts w:ascii="Wingdings" w:eastAsia="Wingdings" w:hAnsi="Wingdings" w:cs="Wingdings" w:hint="default"/>
        <w:w w:val="100"/>
        <w:sz w:val="22"/>
        <w:szCs w:val="22"/>
        <w:lang w:val="en-US" w:eastAsia="en-US" w:bidi="ar-SA"/>
      </w:rPr>
    </w:lvl>
    <w:lvl w:ilvl="1" w:tplc="72407850">
      <w:numFmt w:val="bullet"/>
      <w:lvlText w:val="•"/>
      <w:lvlJc w:val="left"/>
      <w:pPr>
        <w:ind w:left="1237" w:hanging="284"/>
      </w:pPr>
      <w:rPr>
        <w:rFonts w:hint="default"/>
        <w:lang w:val="en-US" w:eastAsia="en-US" w:bidi="ar-SA"/>
      </w:rPr>
    </w:lvl>
    <w:lvl w:ilvl="2" w:tplc="028E6E98">
      <w:numFmt w:val="bullet"/>
      <w:lvlText w:val="•"/>
      <w:lvlJc w:val="left"/>
      <w:pPr>
        <w:ind w:left="1875" w:hanging="284"/>
      </w:pPr>
      <w:rPr>
        <w:rFonts w:hint="default"/>
        <w:lang w:val="en-US" w:eastAsia="en-US" w:bidi="ar-SA"/>
      </w:rPr>
    </w:lvl>
    <w:lvl w:ilvl="3" w:tplc="28B4F9FC">
      <w:numFmt w:val="bullet"/>
      <w:lvlText w:val="•"/>
      <w:lvlJc w:val="left"/>
      <w:pPr>
        <w:ind w:left="2513" w:hanging="284"/>
      </w:pPr>
      <w:rPr>
        <w:rFonts w:hint="default"/>
        <w:lang w:val="en-US" w:eastAsia="en-US" w:bidi="ar-SA"/>
      </w:rPr>
    </w:lvl>
    <w:lvl w:ilvl="4" w:tplc="F98E85BE">
      <w:numFmt w:val="bullet"/>
      <w:lvlText w:val="•"/>
      <w:lvlJc w:val="left"/>
      <w:pPr>
        <w:ind w:left="3151" w:hanging="284"/>
      </w:pPr>
      <w:rPr>
        <w:rFonts w:hint="default"/>
        <w:lang w:val="en-US" w:eastAsia="en-US" w:bidi="ar-SA"/>
      </w:rPr>
    </w:lvl>
    <w:lvl w:ilvl="5" w:tplc="2ECA89FA">
      <w:numFmt w:val="bullet"/>
      <w:lvlText w:val="•"/>
      <w:lvlJc w:val="left"/>
      <w:pPr>
        <w:ind w:left="3789" w:hanging="284"/>
      </w:pPr>
      <w:rPr>
        <w:rFonts w:hint="default"/>
        <w:lang w:val="en-US" w:eastAsia="en-US" w:bidi="ar-SA"/>
      </w:rPr>
    </w:lvl>
    <w:lvl w:ilvl="6" w:tplc="AB9E5632">
      <w:numFmt w:val="bullet"/>
      <w:lvlText w:val="•"/>
      <w:lvlJc w:val="left"/>
      <w:pPr>
        <w:ind w:left="4427" w:hanging="284"/>
      </w:pPr>
      <w:rPr>
        <w:rFonts w:hint="default"/>
        <w:lang w:val="en-US" w:eastAsia="en-US" w:bidi="ar-SA"/>
      </w:rPr>
    </w:lvl>
    <w:lvl w:ilvl="7" w:tplc="18FAB3DE">
      <w:numFmt w:val="bullet"/>
      <w:lvlText w:val="•"/>
      <w:lvlJc w:val="left"/>
      <w:pPr>
        <w:ind w:left="5065" w:hanging="284"/>
      </w:pPr>
      <w:rPr>
        <w:rFonts w:hint="default"/>
        <w:lang w:val="en-US" w:eastAsia="en-US" w:bidi="ar-SA"/>
      </w:rPr>
    </w:lvl>
    <w:lvl w:ilvl="8" w:tplc="F7202942">
      <w:numFmt w:val="bullet"/>
      <w:lvlText w:val="•"/>
      <w:lvlJc w:val="left"/>
      <w:pPr>
        <w:ind w:left="5703" w:hanging="284"/>
      </w:pPr>
      <w:rPr>
        <w:rFonts w:hint="default"/>
        <w:lang w:val="en-US" w:eastAsia="en-US" w:bidi="ar-SA"/>
      </w:rPr>
    </w:lvl>
  </w:abstractNum>
  <w:abstractNum w:abstractNumId="3" w15:restartNumberingAfterBreak="0">
    <w:nsid w:val="06BC7DC3"/>
    <w:multiLevelType w:val="multilevel"/>
    <w:tmpl w:val="1170716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5168B"/>
    <w:multiLevelType w:val="multilevel"/>
    <w:tmpl w:val="FF005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8D4451"/>
    <w:multiLevelType w:val="multilevel"/>
    <w:tmpl w:val="4A168C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4BC1725"/>
    <w:multiLevelType w:val="hybridMultilevel"/>
    <w:tmpl w:val="145A2DBE"/>
    <w:lvl w:ilvl="0" w:tplc="5D9A3A8C">
      <w:numFmt w:val="bullet"/>
      <w:lvlText w:val=""/>
      <w:lvlJc w:val="left"/>
      <w:pPr>
        <w:ind w:left="825" w:hanging="224"/>
      </w:pPr>
      <w:rPr>
        <w:rFonts w:ascii="Symbol" w:eastAsia="Symbol" w:hAnsi="Symbol" w:cs="Symbol" w:hint="default"/>
        <w:w w:val="100"/>
        <w:sz w:val="22"/>
        <w:szCs w:val="22"/>
        <w:lang w:val="en-US" w:eastAsia="en-US" w:bidi="en-US"/>
      </w:rPr>
    </w:lvl>
    <w:lvl w:ilvl="1" w:tplc="8E7C9D1A">
      <w:numFmt w:val="bullet"/>
      <w:lvlText w:val="•"/>
      <w:lvlJc w:val="left"/>
      <w:pPr>
        <w:ind w:left="1176" w:hanging="224"/>
      </w:pPr>
      <w:rPr>
        <w:rFonts w:hint="default"/>
        <w:lang w:val="en-US" w:eastAsia="en-US" w:bidi="en-US"/>
      </w:rPr>
    </w:lvl>
    <w:lvl w:ilvl="2" w:tplc="8006C3F0">
      <w:numFmt w:val="bullet"/>
      <w:lvlText w:val="•"/>
      <w:lvlJc w:val="left"/>
      <w:pPr>
        <w:ind w:left="1532" w:hanging="224"/>
      </w:pPr>
      <w:rPr>
        <w:rFonts w:hint="default"/>
        <w:lang w:val="en-US" w:eastAsia="en-US" w:bidi="en-US"/>
      </w:rPr>
    </w:lvl>
    <w:lvl w:ilvl="3" w:tplc="4A9A6F78">
      <w:numFmt w:val="bullet"/>
      <w:lvlText w:val="•"/>
      <w:lvlJc w:val="left"/>
      <w:pPr>
        <w:ind w:left="1888" w:hanging="224"/>
      </w:pPr>
      <w:rPr>
        <w:rFonts w:hint="default"/>
        <w:lang w:val="en-US" w:eastAsia="en-US" w:bidi="en-US"/>
      </w:rPr>
    </w:lvl>
    <w:lvl w:ilvl="4" w:tplc="BF3E6684">
      <w:numFmt w:val="bullet"/>
      <w:lvlText w:val="•"/>
      <w:lvlJc w:val="left"/>
      <w:pPr>
        <w:ind w:left="2245" w:hanging="224"/>
      </w:pPr>
      <w:rPr>
        <w:rFonts w:hint="default"/>
        <w:lang w:val="en-US" w:eastAsia="en-US" w:bidi="en-US"/>
      </w:rPr>
    </w:lvl>
    <w:lvl w:ilvl="5" w:tplc="2D628E4C">
      <w:numFmt w:val="bullet"/>
      <w:lvlText w:val="•"/>
      <w:lvlJc w:val="left"/>
      <w:pPr>
        <w:ind w:left="2601" w:hanging="224"/>
      </w:pPr>
      <w:rPr>
        <w:rFonts w:hint="default"/>
        <w:lang w:val="en-US" w:eastAsia="en-US" w:bidi="en-US"/>
      </w:rPr>
    </w:lvl>
    <w:lvl w:ilvl="6" w:tplc="710425B4">
      <w:numFmt w:val="bullet"/>
      <w:lvlText w:val="•"/>
      <w:lvlJc w:val="left"/>
      <w:pPr>
        <w:ind w:left="2957" w:hanging="224"/>
      </w:pPr>
      <w:rPr>
        <w:rFonts w:hint="default"/>
        <w:lang w:val="en-US" w:eastAsia="en-US" w:bidi="en-US"/>
      </w:rPr>
    </w:lvl>
    <w:lvl w:ilvl="7" w:tplc="B378BA7A">
      <w:numFmt w:val="bullet"/>
      <w:lvlText w:val="•"/>
      <w:lvlJc w:val="left"/>
      <w:pPr>
        <w:ind w:left="3314" w:hanging="224"/>
      </w:pPr>
      <w:rPr>
        <w:rFonts w:hint="default"/>
        <w:lang w:val="en-US" w:eastAsia="en-US" w:bidi="en-US"/>
      </w:rPr>
    </w:lvl>
    <w:lvl w:ilvl="8" w:tplc="539AA068">
      <w:numFmt w:val="bullet"/>
      <w:lvlText w:val="•"/>
      <w:lvlJc w:val="left"/>
      <w:pPr>
        <w:ind w:left="3670" w:hanging="224"/>
      </w:pPr>
      <w:rPr>
        <w:rFonts w:hint="default"/>
        <w:lang w:val="en-US" w:eastAsia="en-US" w:bidi="en-US"/>
      </w:rPr>
    </w:lvl>
  </w:abstractNum>
  <w:abstractNum w:abstractNumId="7" w15:restartNumberingAfterBreak="0">
    <w:nsid w:val="17AC5AC1"/>
    <w:multiLevelType w:val="multilevel"/>
    <w:tmpl w:val="E612D36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68455E"/>
    <w:multiLevelType w:val="multilevel"/>
    <w:tmpl w:val="CC86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185892"/>
    <w:multiLevelType w:val="hybridMultilevel"/>
    <w:tmpl w:val="54084574"/>
    <w:lvl w:ilvl="0" w:tplc="09BEF9CC">
      <w:numFmt w:val="bullet"/>
      <w:lvlText w:val=""/>
      <w:lvlJc w:val="left"/>
      <w:pPr>
        <w:ind w:left="605" w:hanging="284"/>
      </w:pPr>
      <w:rPr>
        <w:rFonts w:ascii="Wingdings" w:eastAsia="Wingdings" w:hAnsi="Wingdings" w:cs="Wingdings" w:hint="default"/>
        <w:w w:val="100"/>
        <w:sz w:val="22"/>
        <w:szCs w:val="22"/>
        <w:lang w:val="en-US" w:eastAsia="en-US" w:bidi="ar-SA"/>
      </w:rPr>
    </w:lvl>
    <w:lvl w:ilvl="1" w:tplc="C2C6A1E4">
      <w:numFmt w:val="bullet"/>
      <w:lvlText w:val="•"/>
      <w:lvlJc w:val="left"/>
      <w:pPr>
        <w:ind w:left="1237" w:hanging="284"/>
      </w:pPr>
      <w:rPr>
        <w:rFonts w:hint="default"/>
        <w:lang w:val="en-US" w:eastAsia="en-US" w:bidi="ar-SA"/>
      </w:rPr>
    </w:lvl>
    <w:lvl w:ilvl="2" w:tplc="24F29AB0">
      <w:numFmt w:val="bullet"/>
      <w:lvlText w:val="•"/>
      <w:lvlJc w:val="left"/>
      <w:pPr>
        <w:ind w:left="1875" w:hanging="284"/>
      </w:pPr>
      <w:rPr>
        <w:rFonts w:hint="default"/>
        <w:lang w:val="en-US" w:eastAsia="en-US" w:bidi="ar-SA"/>
      </w:rPr>
    </w:lvl>
    <w:lvl w:ilvl="3" w:tplc="BA4EF85E">
      <w:numFmt w:val="bullet"/>
      <w:lvlText w:val="•"/>
      <w:lvlJc w:val="left"/>
      <w:pPr>
        <w:ind w:left="2513" w:hanging="284"/>
      </w:pPr>
      <w:rPr>
        <w:rFonts w:hint="default"/>
        <w:lang w:val="en-US" w:eastAsia="en-US" w:bidi="ar-SA"/>
      </w:rPr>
    </w:lvl>
    <w:lvl w:ilvl="4" w:tplc="B5447D7E">
      <w:numFmt w:val="bullet"/>
      <w:lvlText w:val="•"/>
      <w:lvlJc w:val="left"/>
      <w:pPr>
        <w:ind w:left="3151" w:hanging="284"/>
      </w:pPr>
      <w:rPr>
        <w:rFonts w:hint="default"/>
        <w:lang w:val="en-US" w:eastAsia="en-US" w:bidi="ar-SA"/>
      </w:rPr>
    </w:lvl>
    <w:lvl w:ilvl="5" w:tplc="DFF203D8">
      <w:numFmt w:val="bullet"/>
      <w:lvlText w:val="•"/>
      <w:lvlJc w:val="left"/>
      <w:pPr>
        <w:ind w:left="3789" w:hanging="284"/>
      </w:pPr>
      <w:rPr>
        <w:rFonts w:hint="default"/>
        <w:lang w:val="en-US" w:eastAsia="en-US" w:bidi="ar-SA"/>
      </w:rPr>
    </w:lvl>
    <w:lvl w:ilvl="6" w:tplc="D720756A">
      <w:numFmt w:val="bullet"/>
      <w:lvlText w:val="•"/>
      <w:lvlJc w:val="left"/>
      <w:pPr>
        <w:ind w:left="4427" w:hanging="284"/>
      </w:pPr>
      <w:rPr>
        <w:rFonts w:hint="default"/>
        <w:lang w:val="en-US" w:eastAsia="en-US" w:bidi="ar-SA"/>
      </w:rPr>
    </w:lvl>
    <w:lvl w:ilvl="7" w:tplc="0860AE0A">
      <w:numFmt w:val="bullet"/>
      <w:lvlText w:val="•"/>
      <w:lvlJc w:val="left"/>
      <w:pPr>
        <w:ind w:left="5065" w:hanging="284"/>
      </w:pPr>
      <w:rPr>
        <w:rFonts w:hint="default"/>
        <w:lang w:val="en-US" w:eastAsia="en-US" w:bidi="ar-SA"/>
      </w:rPr>
    </w:lvl>
    <w:lvl w:ilvl="8" w:tplc="33A8168C">
      <w:numFmt w:val="bullet"/>
      <w:lvlText w:val="•"/>
      <w:lvlJc w:val="left"/>
      <w:pPr>
        <w:ind w:left="5703" w:hanging="284"/>
      </w:pPr>
      <w:rPr>
        <w:rFonts w:hint="default"/>
        <w:lang w:val="en-US" w:eastAsia="en-US" w:bidi="ar-SA"/>
      </w:rPr>
    </w:lvl>
  </w:abstractNum>
  <w:abstractNum w:abstractNumId="10" w15:restartNumberingAfterBreak="0">
    <w:nsid w:val="1D8821FE"/>
    <w:multiLevelType w:val="multilevel"/>
    <w:tmpl w:val="78549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DD4DAB"/>
    <w:multiLevelType w:val="multilevel"/>
    <w:tmpl w:val="9898A1DE"/>
    <w:lvl w:ilvl="0">
      <w:start w:val="6"/>
      <w:numFmt w:val="decimal"/>
      <w:lvlText w:val="%1"/>
      <w:lvlJc w:val="left"/>
      <w:pPr>
        <w:ind w:left="107" w:hanging="552"/>
      </w:pPr>
      <w:rPr>
        <w:rFonts w:hint="default"/>
        <w:lang w:val="en-US" w:eastAsia="en-US" w:bidi="en-US"/>
      </w:rPr>
    </w:lvl>
    <w:lvl w:ilvl="1">
      <w:start w:val="2"/>
      <w:numFmt w:val="decimal"/>
      <w:lvlText w:val="%1.%2"/>
      <w:lvlJc w:val="left"/>
      <w:pPr>
        <w:ind w:left="107" w:hanging="552"/>
      </w:pPr>
      <w:rPr>
        <w:rFonts w:hint="default"/>
        <w:lang w:val="en-US" w:eastAsia="en-US" w:bidi="en-US"/>
      </w:rPr>
    </w:lvl>
    <w:lvl w:ilvl="2">
      <w:start w:val="1"/>
      <w:numFmt w:val="decimal"/>
      <w:lvlText w:val="%1.%2.%3"/>
      <w:lvlJc w:val="left"/>
      <w:pPr>
        <w:ind w:left="107" w:hanging="552"/>
      </w:pPr>
      <w:rPr>
        <w:rFonts w:ascii="Arial" w:eastAsia="Arial" w:hAnsi="Arial" w:cs="Arial" w:hint="default"/>
        <w:w w:val="100"/>
        <w:sz w:val="22"/>
        <w:szCs w:val="22"/>
        <w:lang w:val="en-US" w:eastAsia="en-US" w:bidi="en-US"/>
      </w:rPr>
    </w:lvl>
    <w:lvl w:ilvl="3">
      <w:numFmt w:val="bullet"/>
      <w:lvlText w:val="•"/>
      <w:lvlJc w:val="left"/>
      <w:pPr>
        <w:ind w:left="1797" w:hanging="552"/>
      </w:pPr>
      <w:rPr>
        <w:rFonts w:hint="default"/>
        <w:lang w:val="en-US" w:eastAsia="en-US" w:bidi="en-US"/>
      </w:rPr>
    </w:lvl>
    <w:lvl w:ilvl="4">
      <w:numFmt w:val="bullet"/>
      <w:lvlText w:val="•"/>
      <w:lvlJc w:val="left"/>
      <w:pPr>
        <w:ind w:left="2363" w:hanging="552"/>
      </w:pPr>
      <w:rPr>
        <w:rFonts w:hint="default"/>
        <w:lang w:val="en-US" w:eastAsia="en-US" w:bidi="en-US"/>
      </w:rPr>
    </w:lvl>
    <w:lvl w:ilvl="5">
      <w:numFmt w:val="bullet"/>
      <w:lvlText w:val="•"/>
      <w:lvlJc w:val="left"/>
      <w:pPr>
        <w:ind w:left="2929" w:hanging="552"/>
      </w:pPr>
      <w:rPr>
        <w:rFonts w:hint="default"/>
        <w:lang w:val="en-US" w:eastAsia="en-US" w:bidi="en-US"/>
      </w:rPr>
    </w:lvl>
    <w:lvl w:ilvl="6">
      <w:numFmt w:val="bullet"/>
      <w:lvlText w:val="•"/>
      <w:lvlJc w:val="left"/>
      <w:pPr>
        <w:ind w:left="3495" w:hanging="552"/>
      </w:pPr>
      <w:rPr>
        <w:rFonts w:hint="default"/>
        <w:lang w:val="en-US" w:eastAsia="en-US" w:bidi="en-US"/>
      </w:rPr>
    </w:lvl>
    <w:lvl w:ilvl="7">
      <w:numFmt w:val="bullet"/>
      <w:lvlText w:val="•"/>
      <w:lvlJc w:val="left"/>
      <w:pPr>
        <w:ind w:left="4061" w:hanging="552"/>
      </w:pPr>
      <w:rPr>
        <w:rFonts w:hint="default"/>
        <w:lang w:val="en-US" w:eastAsia="en-US" w:bidi="en-US"/>
      </w:rPr>
    </w:lvl>
    <w:lvl w:ilvl="8">
      <w:numFmt w:val="bullet"/>
      <w:lvlText w:val="•"/>
      <w:lvlJc w:val="left"/>
      <w:pPr>
        <w:ind w:left="4627" w:hanging="552"/>
      </w:pPr>
      <w:rPr>
        <w:rFonts w:hint="default"/>
        <w:lang w:val="en-US" w:eastAsia="en-US" w:bidi="en-US"/>
      </w:rPr>
    </w:lvl>
  </w:abstractNum>
  <w:abstractNum w:abstractNumId="12" w15:restartNumberingAfterBreak="0">
    <w:nsid w:val="21E80C4B"/>
    <w:multiLevelType w:val="hybridMultilevel"/>
    <w:tmpl w:val="B68CA27A"/>
    <w:lvl w:ilvl="0" w:tplc="C21E8304">
      <w:start w:val="1"/>
      <w:numFmt w:val="lowerLetter"/>
      <w:lvlText w:val="(%1)"/>
      <w:lvlJc w:val="left"/>
      <w:pPr>
        <w:ind w:left="435" w:hanging="331"/>
      </w:pPr>
      <w:rPr>
        <w:rFonts w:hint="default"/>
        <w:w w:val="100"/>
        <w:lang w:val="en-US" w:eastAsia="en-US" w:bidi="en-US"/>
      </w:rPr>
    </w:lvl>
    <w:lvl w:ilvl="1" w:tplc="BB7E47F6">
      <w:numFmt w:val="bullet"/>
      <w:lvlText w:val=""/>
      <w:lvlJc w:val="left"/>
      <w:pPr>
        <w:ind w:left="824" w:hanging="360"/>
      </w:pPr>
      <w:rPr>
        <w:rFonts w:ascii="Wingdings" w:eastAsia="Wingdings" w:hAnsi="Wingdings" w:cs="Wingdings" w:hint="default"/>
        <w:w w:val="100"/>
        <w:sz w:val="22"/>
        <w:szCs w:val="22"/>
        <w:lang w:val="en-US" w:eastAsia="en-US" w:bidi="en-US"/>
      </w:rPr>
    </w:lvl>
    <w:lvl w:ilvl="2" w:tplc="3E9071B8">
      <w:numFmt w:val="bullet"/>
      <w:lvlText w:val="•"/>
      <w:lvlJc w:val="left"/>
      <w:pPr>
        <w:ind w:left="1504" w:hanging="360"/>
      </w:pPr>
      <w:rPr>
        <w:rFonts w:hint="default"/>
        <w:lang w:val="en-US" w:eastAsia="en-US" w:bidi="en-US"/>
      </w:rPr>
    </w:lvl>
    <w:lvl w:ilvl="3" w:tplc="225EF116">
      <w:numFmt w:val="bullet"/>
      <w:lvlText w:val="•"/>
      <w:lvlJc w:val="left"/>
      <w:pPr>
        <w:ind w:left="2189" w:hanging="360"/>
      </w:pPr>
      <w:rPr>
        <w:rFonts w:hint="default"/>
        <w:lang w:val="en-US" w:eastAsia="en-US" w:bidi="en-US"/>
      </w:rPr>
    </w:lvl>
    <w:lvl w:ilvl="4" w:tplc="9E68718A">
      <w:numFmt w:val="bullet"/>
      <w:lvlText w:val="•"/>
      <w:lvlJc w:val="left"/>
      <w:pPr>
        <w:ind w:left="2874" w:hanging="360"/>
      </w:pPr>
      <w:rPr>
        <w:rFonts w:hint="default"/>
        <w:lang w:val="en-US" w:eastAsia="en-US" w:bidi="en-US"/>
      </w:rPr>
    </w:lvl>
    <w:lvl w:ilvl="5" w:tplc="361A1210">
      <w:numFmt w:val="bullet"/>
      <w:lvlText w:val="•"/>
      <w:lvlJc w:val="left"/>
      <w:pPr>
        <w:ind w:left="3558" w:hanging="360"/>
      </w:pPr>
      <w:rPr>
        <w:rFonts w:hint="default"/>
        <w:lang w:val="en-US" w:eastAsia="en-US" w:bidi="en-US"/>
      </w:rPr>
    </w:lvl>
    <w:lvl w:ilvl="6" w:tplc="2D6C17DC">
      <w:numFmt w:val="bullet"/>
      <w:lvlText w:val="•"/>
      <w:lvlJc w:val="left"/>
      <w:pPr>
        <w:ind w:left="4243" w:hanging="360"/>
      </w:pPr>
      <w:rPr>
        <w:rFonts w:hint="default"/>
        <w:lang w:val="en-US" w:eastAsia="en-US" w:bidi="en-US"/>
      </w:rPr>
    </w:lvl>
    <w:lvl w:ilvl="7" w:tplc="C5D0445E">
      <w:numFmt w:val="bullet"/>
      <w:lvlText w:val="•"/>
      <w:lvlJc w:val="left"/>
      <w:pPr>
        <w:ind w:left="4928" w:hanging="360"/>
      </w:pPr>
      <w:rPr>
        <w:rFonts w:hint="default"/>
        <w:lang w:val="en-US" w:eastAsia="en-US" w:bidi="en-US"/>
      </w:rPr>
    </w:lvl>
    <w:lvl w:ilvl="8" w:tplc="2144702A">
      <w:numFmt w:val="bullet"/>
      <w:lvlText w:val="•"/>
      <w:lvlJc w:val="left"/>
      <w:pPr>
        <w:ind w:left="5612" w:hanging="360"/>
      </w:pPr>
      <w:rPr>
        <w:rFonts w:hint="default"/>
        <w:lang w:val="en-US" w:eastAsia="en-US" w:bidi="en-US"/>
      </w:rPr>
    </w:lvl>
  </w:abstractNum>
  <w:abstractNum w:abstractNumId="13" w15:restartNumberingAfterBreak="0">
    <w:nsid w:val="24F03D37"/>
    <w:multiLevelType w:val="hybridMultilevel"/>
    <w:tmpl w:val="2C5AFD94"/>
    <w:lvl w:ilvl="0" w:tplc="CA1E75A0">
      <w:numFmt w:val="bullet"/>
      <w:lvlText w:val=""/>
      <w:lvlJc w:val="left"/>
      <w:pPr>
        <w:ind w:left="825" w:hanging="360"/>
      </w:pPr>
      <w:rPr>
        <w:rFonts w:ascii="Wingdings" w:eastAsia="Wingdings" w:hAnsi="Wingdings" w:cs="Wingdings" w:hint="default"/>
        <w:w w:val="100"/>
        <w:sz w:val="22"/>
        <w:szCs w:val="22"/>
        <w:lang w:val="en-US" w:eastAsia="en-US" w:bidi="ar-SA"/>
      </w:rPr>
    </w:lvl>
    <w:lvl w:ilvl="1" w:tplc="F0B4F384">
      <w:numFmt w:val="bullet"/>
      <w:lvlText w:val="•"/>
      <w:lvlJc w:val="left"/>
      <w:pPr>
        <w:ind w:left="1435" w:hanging="360"/>
      </w:pPr>
      <w:rPr>
        <w:rFonts w:hint="default"/>
        <w:lang w:val="en-US" w:eastAsia="en-US" w:bidi="ar-SA"/>
      </w:rPr>
    </w:lvl>
    <w:lvl w:ilvl="2" w:tplc="A0CE775C">
      <w:numFmt w:val="bullet"/>
      <w:lvlText w:val="•"/>
      <w:lvlJc w:val="left"/>
      <w:pPr>
        <w:ind w:left="2051" w:hanging="360"/>
      </w:pPr>
      <w:rPr>
        <w:rFonts w:hint="default"/>
        <w:lang w:val="en-US" w:eastAsia="en-US" w:bidi="ar-SA"/>
      </w:rPr>
    </w:lvl>
    <w:lvl w:ilvl="3" w:tplc="9CB66122">
      <w:numFmt w:val="bullet"/>
      <w:lvlText w:val="•"/>
      <w:lvlJc w:val="left"/>
      <w:pPr>
        <w:ind w:left="2667" w:hanging="360"/>
      </w:pPr>
      <w:rPr>
        <w:rFonts w:hint="default"/>
        <w:lang w:val="en-US" w:eastAsia="en-US" w:bidi="ar-SA"/>
      </w:rPr>
    </w:lvl>
    <w:lvl w:ilvl="4" w:tplc="AA02BBB2">
      <w:numFmt w:val="bullet"/>
      <w:lvlText w:val="•"/>
      <w:lvlJc w:val="left"/>
      <w:pPr>
        <w:ind w:left="3283" w:hanging="360"/>
      </w:pPr>
      <w:rPr>
        <w:rFonts w:hint="default"/>
        <w:lang w:val="en-US" w:eastAsia="en-US" w:bidi="ar-SA"/>
      </w:rPr>
    </w:lvl>
    <w:lvl w:ilvl="5" w:tplc="53E2818C">
      <w:numFmt w:val="bullet"/>
      <w:lvlText w:val="•"/>
      <w:lvlJc w:val="left"/>
      <w:pPr>
        <w:ind w:left="3899" w:hanging="360"/>
      </w:pPr>
      <w:rPr>
        <w:rFonts w:hint="default"/>
        <w:lang w:val="en-US" w:eastAsia="en-US" w:bidi="ar-SA"/>
      </w:rPr>
    </w:lvl>
    <w:lvl w:ilvl="6" w:tplc="7D746098">
      <w:numFmt w:val="bullet"/>
      <w:lvlText w:val="•"/>
      <w:lvlJc w:val="left"/>
      <w:pPr>
        <w:ind w:left="4515" w:hanging="360"/>
      </w:pPr>
      <w:rPr>
        <w:rFonts w:hint="default"/>
        <w:lang w:val="en-US" w:eastAsia="en-US" w:bidi="ar-SA"/>
      </w:rPr>
    </w:lvl>
    <w:lvl w:ilvl="7" w:tplc="FD0C7B66">
      <w:numFmt w:val="bullet"/>
      <w:lvlText w:val="•"/>
      <w:lvlJc w:val="left"/>
      <w:pPr>
        <w:ind w:left="5131" w:hanging="360"/>
      </w:pPr>
      <w:rPr>
        <w:rFonts w:hint="default"/>
        <w:lang w:val="en-US" w:eastAsia="en-US" w:bidi="ar-SA"/>
      </w:rPr>
    </w:lvl>
    <w:lvl w:ilvl="8" w:tplc="53345192">
      <w:numFmt w:val="bullet"/>
      <w:lvlText w:val="•"/>
      <w:lvlJc w:val="left"/>
      <w:pPr>
        <w:ind w:left="5747" w:hanging="360"/>
      </w:pPr>
      <w:rPr>
        <w:rFonts w:hint="default"/>
        <w:lang w:val="en-US" w:eastAsia="en-US" w:bidi="ar-SA"/>
      </w:rPr>
    </w:lvl>
  </w:abstractNum>
  <w:abstractNum w:abstractNumId="14" w15:restartNumberingAfterBreak="0">
    <w:nsid w:val="2F2B41A1"/>
    <w:multiLevelType w:val="hybridMultilevel"/>
    <w:tmpl w:val="0FE895D6"/>
    <w:lvl w:ilvl="0" w:tplc="A7E0B4EC">
      <w:numFmt w:val="bullet"/>
      <w:lvlText w:val=""/>
      <w:lvlJc w:val="left"/>
      <w:pPr>
        <w:ind w:left="825" w:hanging="360"/>
      </w:pPr>
      <w:rPr>
        <w:rFonts w:ascii="Wingdings" w:eastAsia="Wingdings" w:hAnsi="Wingdings" w:cs="Wingdings" w:hint="default"/>
        <w:w w:val="100"/>
        <w:sz w:val="22"/>
        <w:szCs w:val="22"/>
        <w:lang w:val="en-US" w:eastAsia="en-US" w:bidi="ar-SA"/>
      </w:rPr>
    </w:lvl>
    <w:lvl w:ilvl="1" w:tplc="3448FA56">
      <w:numFmt w:val="bullet"/>
      <w:lvlText w:val="•"/>
      <w:lvlJc w:val="left"/>
      <w:pPr>
        <w:ind w:left="1435" w:hanging="360"/>
      </w:pPr>
      <w:rPr>
        <w:rFonts w:hint="default"/>
        <w:lang w:val="en-US" w:eastAsia="en-US" w:bidi="ar-SA"/>
      </w:rPr>
    </w:lvl>
    <w:lvl w:ilvl="2" w:tplc="78863AF0">
      <w:numFmt w:val="bullet"/>
      <w:lvlText w:val="•"/>
      <w:lvlJc w:val="left"/>
      <w:pPr>
        <w:ind w:left="2051" w:hanging="360"/>
      </w:pPr>
      <w:rPr>
        <w:rFonts w:hint="default"/>
        <w:lang w:val="en-US" w:eastAsia="en-US" w:bidi="ar-SA"/>
      </w:rPr>
    </w:lvl>
    <w:lvl w:ilvl="3" w:tplc="729433BC">
      <w:numFmt w:val="bullet"/>
      <w:lvlText w:val="•"/>
      <w:lvlJc w:val="left"/>
      <w:pPr>
        <w:ind w:left="2667" w:hanging="360"/>
      </w:pPr>
      <w:rPr>
        <w:rFonts w:hint="default"/>
        <w:lang w:val="en-US" w:eastAsia="en-US" w:bidi="ar-SA"/>
      </w:rPr>
    </w:lvl>
    <w:lvl w:ilvl="4" w:tplc="25C68CB2">
      <w:numFmt w:val="bullet"/>
      <w:lvlText w:val="•"/>
      <w:lvlJc w:val="left"/>
      <w:pPr>
        <w:ind w:left="3283" w:hanging="360"/>
      </w:pPr>
      <w:rPr>
        <w:rFonts w:hint="default"/>
        <w:lang w:val="en-US" w:eastAsia="en-US" w:bidi="ar-SA"/>
      </w:rPr>
    </w:lvl>
    <w:lvl w:ilvl="5" w:tplc="1ABCF8A4">
      <w:numFmt w:val="bullet"/>
      <w:lvlText w:val="•"/>
      <w:lvlJc w:val="left"/>
      <w:pPr>
        <w:ind w:left="3899" w:hanging="360"/>
      </w:pPr>
      <w:rPr>
        <w:rFonts w:hint="default"/>
        <w:lang w:val="en-US" w:eastAsia="en-US" w:bidi="ar-SA"/>
      </w:rPr>
    </w:lvl>
    <w:lvl w:ilvl="6" w:tplc="55306516">
      <w:numFmt w:val="bullet"/>
      <w:lvlText w:val="•"/>
      <w:lvlJc w:val="left"/>
      <w:pPr>
        <w:ind w:left="4515" w:hanging="360"/>
      </w:pPr>
      <w:rPr>
        <w:rFonts w:hint="default"/>
        <w:lang w:val="en-US" w:eastAsia="en-US" w:bidi="ar-SA"/>
      </w:rPr>
    </w:lvl>
    <w:lvl w:ilvl="7" w:tplc="802EEE92">
      <w:numFmt w:val="bullet"/>
      <w:lvlText w:val="•"/>
      <w:lvlJc w:val="left"/>
      <w:pPr>
        <w:ind w:left="5131" w:hanging="360"/>
      </w:pPr>
      <w:rPr>
        <w:rFonts w:hint="default"/>
        <w:lang w:val="en-US" w:eastAsia="en-US" w:bidi="ar-SA"/>
      </w:rPr>
    </w:lvl>
    <w:lvl w:ilvl="8" w:tplc="D69E0650">
      <w:numFmt w:val="bullet"/>
      <w:lvlText w:val="•"/>
      <w:lvlJc w:val="left"/>
      <w:pPr>
        <w:ind w:left="5747" w:hanging="360"/>
      </w:pPr>
      <w:rPr>
        <w:rFonts w:hint="default"/>
        <w:lang w:val="en-US" w:eastAsia="en-US" w:bidi="ar-SA"/>
      </w:rPr>
    </w:lvl>
  </w:abstractNum>
  <w:abstractNum w:abstractNumId="15" w15:restartNumberingAfterBreak="0">
    <w:nsid w:val="2F905BA7"/>
    <w:multiLevelType w:val="hybridMultilevel"/>
    <w:tmpl w:val="BEB225DA"/>
    <w:lvl w:ilvl="0" w:tplc="7B26F7AC">
      <w:numFmt w:val="bullet"/>
      <w:lvlText w:val=""/>
      <w:lvlJc w:val="left"/>
      <w:pPr>
        <w:ind w:left="607" w:hanging="284"/>
      </w:pPr>
      <w:rPr>
        <w:rFonts w:ascii="Wingdings" w:eastAsia="Wingdings" w:hAnsi="Wingdings" w:cs="Wingdings" w:hint="default"/>
        <w:w w:val="100"/>
        <w:sz w:val="22"/>
        <w:szCs w:val="22"/>
        <w:lang w:val="en-US" w:eastAsia="en-US" w:bidi="en-US"/>
      </w:rPr>
    </w:lvl>
    <w:lvl w:ilvl="1" w:tplc="2752E7FA">
      <w:numFmt w:val="bullet"/>
      <w:lvlText w:val="•"/>
      <w:lvlJc w:val="left"/>
      <w:pPr>
        <w:ind w:left="1190" w:hanging="284"/>
      </w:pPr>
      <w:rPr>
        <w:rFonts w:hint="default"/>
        <w:lang w:val="en-US" w:eastAsia="en-US" w:bidi="en-US"/>
      </w:rPr>
    </w:lvl>
    <w:lvl w:ilvl="2" w:tplc="E8C4628A">
      <w:numFmt w:val="bullet"/>
      <w:lvlText w:val="•"/>
      <w:lvlJc w:val="left"/>
      <w:pPr>
        <w:ind w:left="1781" w:hanging="284"/>
      </w:pPr>
      <w:rPr>
        <w:rFonts w:hint="default"/>
        <w:lang w:val="en-US" w:eastAsia="en-US" w:bidi="en-US"/>
      </w:rPr>
    </w:lvl>
    <w:lvl w:ilvl="3" w:tplc="D5D0372E">
      <w:numFmt w:val="bullet"/>
      <w:lvlText w:val="•"/>
      <w:lvlJc w:val="left"/>
      <w:pPr>
        <w:ind w:left="2372" w:hanging="284"/>
      </w:pPr>
      <w:rPr>
        <w:rFonts w:hint="default"/>
        <w:lang w:val="en-US" w:eastAsia="en-US" w:bidi="en-US"/>
      </w:rPr>
    </w:lvl>
    <w:lvl w:ilvl="4" w:tplc="68FC2B00">
      <w:numFmt w:val="bullet"/>
      <w:lvlText w:val="•"/>
      <w:lvlJc w:val="left"/>
      <w:pPr>
        <w:ind w:left="2962" w:hanging="284"/>
      </w:pPr>
      <w:rPr>
        <w:rFonts w:hint="default"/>
        <w:lang w:val="en-US" w:eastAsia="en-US" w:bidi="en-US"/>
      </w:rPr>
    </w:lvl>
    <w:lvl w:ilvl="5" w:tplc="EBDC0DD4">
      <w:numFmt w:val="bullet"/>
      <w:lvlText w:val="•"/>
      <w:lvlJc w:val="left"/>
      <w:pPr>
        <w:ind w:left="3553" w:hanging="284"/>
      </w:pPr>
      <w:rPr>
        <w:rFonts w:hint="default"/>
        <w:lang w:val="en-US" w:eastAsia="en-US" w:bidi="en-US"/>
      </w:rPr>
    </w:lvl>
    <w:lvl w:ilvl="6" w:tplc="E5489C6E">
      <w:numFmt w:val="bullet"/>
      <w:lvlText w:val="•"/>
      <w:lvlJc w:val="left"/>
      <w:pPr>
        <w:ind w:left="4144" w:hanging="284"/>
      </w:pPr>
      <w:rPr>
        <w:rFonts w:hint="default"/>
        <w:lang w:val="en-US" w:eastAsia="en-US" w:bidi="en-US"/>
      </w:rPr>
    </w:lvl>
    <w:lvl w:ilvl="7" w:tplc="ABCE7038">
      <w:numFmt w:val="bullet"/>
      <w:lvlText w:val="•"/>
      <w:lvlJc w:val="left"/>
      <w:pPr>
        <w:ind w:left="4734" w:hanging="284"/>
      </w:pPr>
      <w:rPr>
        <w:rFonts w:hint="default"/>
        <w:lang w:val="en-US" w:eastAsia="en-US" w:bidi="en-US"/>
      </w:rPr>
    </w:lvl>
    <w:lvl w:ilvl="8" w:tplc="8DC07D42">
      <w:numFmt w:val="bullet"/>
      <w:lvlText w:val="•"/>
      <w:lvlJc w:val="left"/>
      <w:pPr>
        <w:ind w:left="5325" w:hanging="284"/>
      </w:pPr>
      <w:rPr>
        <w:rFonts w:hint="default"/>
        <w:lang w:val="en-US" w:eastAsia="en-US" w:bidi="en-US"/>
      </w:rPr>
    </w:lvl>
  </w:abstractNum>
  <w:abstractNum w:abstractNumId="16" w15:restartNumberingAfterBreak="0">
    <w:nsid w:val="31C03F75"/>
    <w:multiLevelType w:val="hybridMultilevel"/>
    <w:tmpl w:val="33E40DA4"/>
    <w:lvl w:ilvl="0" w:tplc="BFF46B56">
      <w:start w:val="1"/>
      <w:numFmt w:val="lowerLetter"/>
      <w:lvlText w:val="(%1)"/>
      <w:lvlJc w:val="left"/>
      <w:pPr>
        <w:ind w:left="107" w:hanging="331"/>
      </w:pPr>
      <w:rPr>
        <w:rFonts w:ascii="Arial" w:eastAsia="Arial" w:hAnsi="Arial" w:cs="Arial" w:hint="default"/>
        <w:w w:val="100"/>
        <w:sz w:val="22"/>
        <w:szCs w:val="22"/>
        <w:lang w:val="en-US" w:eastAsia="en-US" w:bidi="en-US"/>
      </w:rPr>
    </w:lvl>
    <w:lvl w:ilvl="1" w:tplc="344228EA">
      <w:numFmt w:val="bullet"/>
      <w:lvlText w:val="•"/>
      <w:lvlJc w:val="left"/>
      <w:pPr>
        <w:ind w:left="537" w:hanging="331"/>
      </w:pPr>
      <w:rPr>
        <w:rFonts w:hint="default"/>
        <w:lang w:val="en-US" w:eastAsia="en-US" w:bidi="en-US"/>
      </w:rPr>
    </w:lvl>
    <w:lvl w:ilvl="2" w:tplc="EB30545E">
      <w:numFmt w:val="bullet"/>
      <w:lvlText w:val="•"/>
      <w:lvlJc w:val="left"/>
      <w:pPr>
        <w:ind w:left="974" w:hanging="331"/>
      </w:pPr>
      <w:rPr>
        <w:rFonts w:hint="default"/>
        <w:lang w:val="en-US" w:eastAsia="en-US" w:bidi="en-US"/>
      </w:rPr>
    </w:lvl>
    <w:lvl w:ilvl="3" w:tplc="3586CE34">
      <w:numFmt w:val="bullet"/>
      <w:lvlText w:val="•"/>
      <w:lvlJc w:val="left"/>
      <w:pPr>
        <w:ind w:left="1412" w:hanging="331"/>
      </w:pPr>
      <w:rPr>
        <w:rFonts w:hint="default"/>
        <w:lang w:val="en-US" w:eastAsia="en-US" w:bidi="en-US"/>
      </w:rPr>
    </w:lvl>
    <w:lvl w:ilvl="4" w:tplc="606A1DC2">
      <w:numFmt w:val="bullet"/>
      <w:lvlText w:val="•"/>
      <w:lvlJc w:val="left"/>
      <w:pPr>
        <w:ind w:left="1849" w:hanging="331"/>
      </w:pPr>
      <w:rPr>
        <w:rFonts w:hint="default"/>
        <w:lang w:val="en-US" w:eastAsia="en-US" w:bidi="en-US"/>
      </w:rPr>
    </w:lvl>
    <w:lvl w:ilvl="5" w:tplc="1FCA0148">
      <w:numFmt w:val="bullet"/>
      <w:lvlText w:val="•"/>
      <w:lvlJc w:val="left"/>
      <w:pPr>
        <w:ind w:left="2287" w:hanging="331"/>
      </w:pPr>
      <w:rPr>
        <w:rFonts w:hint="default"/>
        <w:lang w:val="en-US" w:eastAsia="en-US" w:bidi="en-US"/>
      </w:rPr>
    </w:lvl>
    <w:lvl w:ilvl="6" w:tplc="7D9059DC">
      <w:numFmt w:val="bullet"/>
      <w:lvlText w:val="•"/>
      <w:lvlJc w:val="left"/>
      <w:pPr>
        <w:ind w:left="2724" w:hanging="331"/>
      </w:pPr>
      <w:rPr>
        <w:rFonts w:hint="default"/>
        <w:lang w:val="en-US" w:eastAsia="en-US" w:bidi="en-US"/>
      </w:rPr>
    </w:lvl>
    <w:lvl w:ilvl="7" w:tplc="BD1EC5C6">
      <w:numFmt w:val="bullet"/>
      <w:lvlText w:val="•"/>
      <w:lvlJc w:val="left"/>
      <w:pPr>
        <w:ind w:left="3161" w:hanging="331"/>
      </w:pPr>
      <w:rPr>
        <w:rFonts w:hint="default"/>
        <w:lang w:val="en-US" w:eastAsia="en-US" w:bidi="en-US"/>
      </w:rPr>
    </w:lvl>
    <w:lvl w:ilvl="8" w:tplc="DE981A06">
      <w:numFmt w:val="bullet"/>
      <w:lvlText w:val="•"/>
      <w:lvlJc w:val="left"/>
      <w:pPr>
        <w:ind w:left="3599" w:hanging="331"/>
      </w:pPr>
      <w:rPr>
        <w:rFonts w:hint="default"/>
        <w:lang w:val="en-US" w:eastAsia="en-US" w:bidi="en-US"/>
      </w:rPr>
    </w:lvl>
  </w:abstractNum>
  <w:abstractNum w:abstractNumId="17" w15:restartNumberingAfterBreak="0">
    <w:nsid w:val="327A2E17"/>
    <w:multiLevelType w:val="hybridMultilevel"/>
    <w:tmpl w:val="B9C2FC88"/>
    <w:lvl w:ilvl="0" w:tplc="ACF0F3E0">
      <w:numFmt w:val="bullet"/>
      <w:lvlText w:val=""/>
      <w:lvlJc w:val="left"/>
      <w:pPr>
        <w:ind w:left="661" w:hanging="360"/>
      </w:pPr>
      <w:rPr>
        <w:rFonts w:ascii="Wingdings" w:eastAsia="Wingdings" w:hAnsi="Wingdings" w:cs="Wingdings" w:hint="default"/>
        <w:w w:val="100"/>
        <w:sz w:val="22"/>
        <w:szCs w:val="22"/>
        <w:lang w:val="en-US" w:eastAsia="en-US" w:bidi="en-US"/>
      </w:rPr>
    </w:lvl>
    <w:lvl w:ilvl="1" w:tplc="A4327B7A">
      <w:numFmt w:val="bullet"/>
      <w:lvlText w:val="•"/>
      <w:lvlJc w:val="left"/>
      <w:pPr>
        <w:ind w:left="1163" w:hanging="360"/>
      </w:pPr>
      <w:rPr>
        <w:rFonts w:hint="default"/>
        <w:lang w:val="en-US" w:eastAsia="en-US" w:bidi="en-US"/>
      </w:rPr>
    </w:lvl>
    <w:lvl w:ilvl="2" w:tplc="5C62841C">
      <w:numFmt w:val="bullet"/>
      <w:lvlText w:val="•"/>
      <w:lvlJc w:val="left"/>
      <w:pPr>
        <w:ind w:left="1667" w:hanging="360"/>
      </w:pPr>
      <w:rPr>
        <w:rFonts w:hint="default"/>
        <w:lang w:val="en-US" w:eastAsia="en-US" w:bidi="en-US"/>
      </w:rPr>
    </w:lvl>
    <w:lvl w:ilvl="3" w:tplc="B4302C76">
      <w:numFmt w:val="bullet"/>
      <w:lvlText w:val="•"/>
      <w:lvlJc w:val="left"/>
      <w:pPr>
        <w:ind w:left="2171" w:hanging="360"/>
      </w:pPr>
      <w:rPr>
        <w:rFonts w:hint="default"/>
        <w:lang w:val="en-US" w:eastAsia="en-US" w:bidi="en-US"/>
      </w:rPr>
    </w:lvl>
    <w:lvl w:ilvl="4" w:tplc="EEF24470">
      <w:numFmt w:val="bullet"/>
      <w:lvlText w:val="•"/>
      <w:lvlJc w:val="left"/>
      <w:pPr>
        <w:ind w:left="2675" w:hanging="360"/>
      </w:pPr>
      <w:rPr>
        <w:rFonts w:hint="default"/>
        <w:lang w:val="en-US" w:eastAsia="en-US" w:bidi="en-US"/>
      </w:rPr>
    </w:lvl>
    <w:lvl w:ilvl="5" w:tplc="020ABA86">
      <w:numFmt w:val="bullet"/>
      <w:lvlText w:val="•"/>
      <w:lvlJc w:val="left"/>
      <w:pPr>
        <w:ind w:left="3179" w:hanging="360"/>
      </w:pPr>
      <w:rPr>
        <w:rFonts w:hint="default"/>
        <w:lang w:val="en-US" w:eastAsia="en-US" w:bidi="en-US"/>
      </w:rPr>
    </w:lvl>
    <w:lvl w:ilvl="6" w:tplc="379A911E">
      <w:numFmt w:val="bullet"/>
      <w:lvlText w:val="•"/>
      <w:lvlJc w:val="left"/>
      <w:pPr>
        <w:ind w:left="3683" w:hanging="360"/>
      </w:pPr>
      <w:rPr>
        <w:rFonts w:hint="default"/>
        <w:lang w:val="en-US" w:eastAsia="en-US" w:bidi="en-US"/>
      </w:rPr>
    </w:lvl>
    <w:lvl w:ilvl="7" w:tplc="9B98B01C">
      <w:numFmt w:val="bullet"/>
      <w:lvlText w:val="•"/>
      <w:lvlJc w:val="left"/>
      <w:pPr>
        <w:ind w:left="4187" w:hanging="360"/>
      </w:pPr>
      <w:rPr>
        <w:rFonts w:hint="default"/>
        <w:lang w:val="en-US" w:eastAsia="en-US" w:bidi="en-US"/>
      </w:rPr>
    </w:lvl>
    <w:lvl w:ilvl="8" w:tplc="A1920D06">
      <w:numFmt w:val="bullet"/>
      <w:lvlText w:val="•"/>
      <w:lvlJc w:val="left"/>
      <w:pPr>
        <w:ind w:left="4691" w:hanging="360"/>
      </w:pPr>
      <w:rPr>
        <w:rFonts w:hint="default"/>
        <w:lang w:val="en-US" w:eastAsia="en-US" w:bidi="en-US"/>
      </w:rPr>
    </w:lvl>
  </w:abstractNum>
  <w:abstractNum w:abstractNumId="18" w15:restartNumberingAfterBreak="0">
    <w:nsid w:val="33B85B82"/>
    <w:multiLevelType w:val="hybridMultilevel"/>
    <w:tmpl w:val="986E5540"/>
    <w:lvl w:ilvl="0" w:tplc="0324EF86">
      <w:start w:val="1"/>
      <w:numFmt w:val="lowerLetter"/>
      <w:lvlText w:val="%1)"/>
      <w:lvlJc w:val="left"/>
      <w:pPr>
        <w:ind w:left="105" w:hanging="269"/>
        <w:jc w:val="right"/>
      </w:pPr>
      <w:rPr>
        <w:rFonts w:ascii="Arial" w:eastAsia="Arial" w:hAnsi="Arial" w:cs="Arial" w:hint="default"/>
        <w:w w:val="100"/>
        <w:sz w:val="22"/>
        <w:szCs w:val="22"/>
        <w:lang w:val="en-US" w:eastAsia="en-US" w:bidi="en-US"/>
      </w:rPr>
    </w:lvl>
    <w:lvl w:ilvl="1" w:tplc="87B24AFA">
      <w:numFmt w:val="bullet"/>
      <w:lvlText w:val="•"/>
      <w:lvlJc w:val="left"/>
      <w:pPr>
        <w:ind w:left="528" w:hanging="269"/>
      </w:pPr>
      <w:rPr>
        <w:rFonts w:hint="default"/>
        <w:lang w:val="en-US" w:eastAsia="en-US" w:bidi="en-US"/>
      </w:rPr>
    </w:lvl>
    <w:lvl w:ilvl="2" w:tplc="AB1E2A92">
      <w:numFmt w:val="bullet"/>
      <w:lvlText w:val="•"/>
      <w:lvlJc w:val="left"/>
      <w:pPr>
        <w:ind w:left="956" w:hanging="269"/>
      </w:pPr>
      <w:rPr>
        <w:rFonts w:hint="default"/>
        <w:lang w:val="en-US" w:eastAsia="en-US" w:bidi="en-US"/>
      </w:rPr>
    </w:lvl>
    <w:lvl w:ilvl="3" w:tplc="666E248A">
      <w:numFmt w:val="bullet"/>
      <w:lvlText w:val="•"/>
      <w:lvlJc w:val="left"/>
      <w:pPr>
        <w:ind w:left="1384" w:hanging="269"/>
      </w:pPr>
      <w:rPr>
        <w:rFonts w:hint="default"/>
        <w:lang w:val="en-US" w:eastAsia="en-US" w:bidi="en-US"/>
      </w:rPr>
    </w:lvl>
    <w:lvl w:ilvl="4" w:tplc="3656EC46">
      <w:numFmt w:val="bullet"/>
      <w:lvlText w:val="•"/>
      <w:lvlJc w:val="left"/>
      <w:pPr>
        <w:ind w:left="1813" w:hanging="269"/>
      </w:pPr>
      <w:rPr>
        <w:rFonts w:hint="default"/>
        <w:lang w:val="en-US" w:eastAsia="en-US" w:bidi="en-US"/>
      </w:rPr>
    </w:lvl>
    <w:lvl w:ilvl="5" w:tplc="EB106B5A">
      <w:numFmt w:val="bullet"/>
      <w:lvlText w:val="•"/>
      <w:lvlJc w:val="left"/>
      <w:pPr>
        <w:ind w:left="2241" w:hanging="269"/>
      </w:pPr>
      <w:rPr>
        <w:rFonts w:hint="default"/>
        <w:lang w:val="en-US" w:eastAsia="en-US" w:bidi="en-US"/>
      </w:rPr>
    </w:lvl>
    <w:lvl w:ilvl="6" w:tplc="B9BAA5FA">
      <w:numFmt w:val="bullet"/>
      <w:lvlText w:val="•"/>
      <w:lvlJc w:val="left"/>
      <w:pPr>
        <w:ind w:left="2669" w:hanging="269"/>
      </w:pPr>
      <w:rPr>
        <w:rFonts w:hint="default"/>
        <w:lang w:val="en-US" w:eastAsia="en-US" w:bidi="en-US"/>
      </w:rPr>
    </w:lvl>
    <w:lvl w:ilvl="7" w:tplc="10C0EE2C">
      <w:numFmt w:val="bullet"/>
      <w:lvlText w:val="•"/>
      <w:lvlJc w:val="left"/>
      <w:pPr>
        <w:ind w:left="3098" w:hanging="269"/>
      </w:pPr>
      <w:rPr>
        <w:rFonts w:hint="default"/>
        <w:lang w:val="en-US" w:eastAsia="en-US" w:bidi="en-US"/>
      </w:rPr>
    </w:lvl>
    <w:lvl w:ilvl="8" w:tplc="B060C2D8">
      <w:numFmt w:val="bullet"/>
      <w:lvlText w:val="•"/>
      <w:lvlJc w:val="left"/>
      <w:pPr>
        <w:ind w:left="3526" w:hanging="269"/>
      </w:pPr>
      <w:rPr>
        <w:rFonts w:hint="default"/>
        <w:lang w:val="en-US" w:eastAsia="en-US" w:bidi="en-US"/>
      </w:rPr>
    </w:lvl>
  </w:abstractNum>
  <w:abstractNum w:abstractNumId="19" w15:restartNumberingAfterBreak="0">
    <w:nsid w:val="37E475E7"/>
    <w:multiLevelType w:val="multilevel"/>
    <w:tmpl w:val="F07693A2"/>
    <w:lvl w:ilvl="0">
      <w:start w:val="2"/>
      <w:numFmt w:val="decimal"/>
      <w:lvlText w:val="%1"/>
      <w:lvlJc w:val="left"/>
      <w:pPr>
        <w:ind w:left="905" w:hanging="801"/>
      </w:pPr>
      <w:rPr>
        <w:rFonts w:hint="default"/>
        <w:lang w:val="en-US" w:eastAsia="en-US" w:bidi="en-US"/>
      </w:rPr>
    </w:lvl>
    <w:lvl w:ilvl="1">
      <w:start w:val="2"/>
      <w:numFmt w:val="decimal"/>
      <w:lvlText w:val="%1.%2"/>
      <w:lvlJc w:val="left"/>
      <w:pPr>
        <w:ind w:left="905" w:hanging="801"/>
      </w:pPr>
      <w:rPr>
        <w:rFonts w:hint="default"/>
        <w:lang w:val="en-US" w:eastAsia="en-US" w:bidi="en-US"/>
      </w:rPr>
    </w:lvl>
    <w:lvl w:ilvl="2">
      <w:start w:val="1"/>
      <w:numFmt w:val="decimal"/>
      <w:lvlText w:val="%1.%2.%3"/>
      <w:lvlJc w:val="left"/>
      <w:pPr>
        <w:ind w:left="905" w:hanging="801"/>
      </w:pPr>
      <w:rPr>
        <w:rFonts w:hint="default"/>
        <w:lang w:val="en-US" w:eastAsia="en-US" w:bidi="en-US"/>
      </w:rPr>
    </w:lvl>
    <w:lvl w:ilvl="3">
      <w:start w:val="1"/>
      <w:numFmt w:val="decimal"/>
      <w:lvlText w:val="%1.%2.%3.%4"/>
      <w:lvlJc w:val="left"/>
      <w:pPr>
        <w:ind w:left="905" w:hanging="801"/>
      </w:pPr>
      <w:rPr>
        <w:rFonts w:ascii="Arial" w:eastAsia="Arial" w:hAnsi="Arial" w:cs="Arial" w:hint="default"/>
        <w:spacing w:val="-2"/>
        <w:w w:val="99"/>
        <w:sz w:val="24"/>
        <w:szCs w:val="24"/>
        <w:lang w:val="en-US" w:eastAsia="en-US" w:bidi="en-US"/>
      </w:rPr>
    </w:lvl>
    <w:lvl w:ilvl="4">
      <w:start w:val="1"/>
      <w:numFmt w:val="lowerLetter"/>
      <w:lvlText w:val="%5)"/>
      <w:lvlJc w:val="left"/>
      <w:pPr>
        <w:ind w:left="825" w:hanging="334"/>
      </w:pPr>
      <w:rPr>
        <w:rFonts w:ascii="Arial" w:eastAsia="Arial" w:hAnsi="Arial" w:cs="Arial" w:hint="default"/>
        <w:spacing w:val="-14"/>
        <w:w w:val="99"/>
        <w:sz w:val="24"/>
        <w:szCs w:val="24"/>
        <w:lang w:val="en-US" w:eastAsia="en-US" w:bidi="en-US"/>
      </w:rPr>
    </w:lvl>
    <w:lvl w:ilvl="5">
      <w:numFmt w:val="bullet"/>
      <w:lvlText w:val="•"/>
      <w:lvlJc w:val="left"/>
      <w:pPr>
        <w:ind w:left="2448" w:hanging="334"/>
      </w:pPr>
      <w:rPr>
        <w:rFonts w:hint="default"/>
        <w:lang w:val="en-US" w:eastAsia="en-US" w:bidi="en-US"/>
      </w:rPr>
    </w:lvl>
    <w:lvl w:ilvl="6">
      <w:numFmt w:val="bullet"/>
      <w:lvlText w:val="•"/>
      <w:lvlJc w:val="left"/>
      <w:pPr>
        <w:ind w:left="2835" w:hanging="334"/>
      </w:pPr>
      <w:rPr>
        <w:rFonts w:hint="default"/>
        <w:lang w:val="en-US" w:eastAsia="en-US" w:bidi="en-US"/>
      </w:rPr>
    </w:lvl>
    <w:lvl w:ilvl="7">
      <w:numFmt w:val="bullet"/>
      <w:lvlText w:val="•"/>
      <w:lvlJc w:val="left"/>
      <w:pPr>
        <w:ind w:left="3222" w:hanging="334"/>
      </w:pPr>
      <w:rPr>
        <w:rFonts w:hint="default"/>
        <w:lang w:val="en-US" w:eastAsia="en-US" w:bidi="en-US"/>
      </w:rPr>
    </w:lvl>
    <w:lvl w:ilvl="8">
      <w:numFmt w:val="bullet"/>
      <w:lvlText w:val="•"/>
      <w:lvlJc w:val="left"/>
      <w:pPr>
        <w:ind w:left="3609" w:hanging="334"/>
      </w:pPr>
      <w:rPr>
        <w:rFonts w:hint="default"/>
        <w:lang w:val="en-US" w:eastAsia="en-US" w:bidi="en-US"/>
      </w:rPr>
    </w:lvl>
  </w:abstractNum>
  <w:abstractNum w:abstractNumId="20" w15:restartNumberingAfterBreak="0">
    <w:nsid w:val="38084FC4"/>
    <w:multiLevelType w:val="multilevel"/>
    <w:tmpl w:val="B1E88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C6562C"/>
    <w:multiLevelType w:val="multilevel"/>
    <w:tmpl w:val="5E5AFD8E"/>
    <w:lvl w:ilvl="0">
      <w:start w:val="4"/>
      <w:numFmt w:val="decimal"/>
      <w:lvlText w:val="%1"/>
      <w:lvlJc w:val="left"/>
      <w:pPr>
        <w:ind w:left="474" w:hanging="370"/>
      </w:pPr>
      <w:rPr>
        <w:rFonts w:hint="default"/>
        <w:lang w:val="en-US" w:eastAsia="en-US" w:bidi="en-US"/>
      </w:rPr>
    </w:lvl>
    <w:lvl w:ilvl="1">
      <w:start w:val="3"/>
      <w:numFmt w:val="decimal"/>
      <w:lvlText w:val="%1.%2"/>
      <w:lvlJc w:val="left"/>
      <w:pPr>
        <w:ind w:left="474" w:hanging="370"/>
      </w:pPr>
      <w:rPr>
        <w:rFonts w:ascii="Arial" w:eastAsia="Arial" w:hAnsi="Arial" w:cs="Arial" w:hint="default"/>
        <w:b/>
        <w:bCs/>
        <w:w w:val="100"/>
        <w:sz w:val="22"/>
        <w:szCs w:val="22"/>
        <w:lang w:val="en-US" w:eastAsia="en-US" w:bidi="en-US"/>
      </w:rPr>
    </w:lvl>
    <w:lvl w:ilvl="2">
      <w:start w:val="1"/>
      <w:numFmt w:val="decimal"/>
      <w:lvlText w:val="%1.%2.%3"/>
      <w:lvlJc w:val="left"/>
      <w:pPr>
        <w:ind w:left="105" w:hanging="574"/>
      </w:pPr>
      <w:rPr>
        <w:rFonts w:ascii="Arial" w:eastAsia="Arial" w:hAnsi="Arial" w:cs="Arial" w:hint="default"/>
        <w:w w:val="100"/>
        <w:sz w:val="22"/>
        <w:szCs w:val="22"/>
        <w:lang w:val="en-US" w:eastAsia="en-US" w:bidi="en-US"/>
      </w:rPr>
    </w:lvl>
    <w:lvl w:ilvl="3">
      <w:numFmt w:val="bullet"/>
      <w:lvlText w:val="•"/>
      <w:lvlJc w:val="left"/>
      <w:pPr>
        <w:ind w:left="1347" w:hanging="574"/>
      </w:pPr>
      <w:rPr>
        <w:rFonts w:hint="default"/>
        <w:lang w:val="en-US" w:eastAsia="en-US" w:bidi="en-US"/>
      </w:rPr>
    </w:lvl>
    <w:lvl w:ilvl="4">
      <w:numFmt w:val="bullet"/>
      <w:lvlText w:val="•"/>
      <w:lvlJc w:val="left"/>
      <w:pPr>
        <w:ind w:left="1781" w:hanging="574"/>
      </w:pPr>
      <w:rPr>
        <w:rFonts w:hint="default"/>
        <w:lang w:val="en-US" w:eastAsia="en-US" w:bidi="en-US"/>
      </w:rPr>
    </w:lvl>
    <w:lvl w:ilvl="5">
      <w:numFmt w:val="bullet"/>
      <w:lvlText w:val="•"/>
      <w:lvlJc w:val="left"/>
      <w:pPr>
        <w:ind w:left="2214" w:hanging="574"/>
      </w:pPr>
      <w:rPr>
        <w:rFonts w:hint="default"/>
        <w:lang w:val="en-US" w:eastAsia="en-US" w:bidi="en-US"/>
      </w:rPr>
    </w:lvl>
    <w:lvl w:ilvl="6">
      <w:numFmt w:val="bullet"/>
      <w:lvlText w:val="•"/>
      <w:lvlJc w:val="left"/>
      <w:pPr>
        <w:ind w:left="2648" w:hanging="574"/>
      </w:pPr>
      <w:rPr>
        <w:rFonts w:hint="default"/>
        <w:lang w:val="en-US" w:eastAsia="en-US" w:bidi="en-US"/>
      </w:rPr>
    </w:lvl>
    <w:lvl w:ilvl="7">
      <w:numFmt w:val="bullet"/>
      <w:lvlText w:val="•"/>
      <w:lvlJc w:val="left"/>
      <w:pPr>
        <w:ind w:left="3082" w:hanging="574"/>
      </w:pPr>
      <w:rPr>
        <w:rFonts w:hint="default"/>
        <w:lang w:val="en-US" w:eastAsia="en-US" w:bidi="en-US"/>
      </w:rPr>
    </w:lvl>
    <w:lvl w:ilvl="8">
      <w:numFmt w:val="bullet"/>
      <w:lvlText w:val="•"/>
      <w:lvlJc w:val="left"/>
      <w:pPr>
        <w:ind w:left="3515" w:hanging="574"/>
      </w:pPr>
      <w:rPr>
        <w:rFonts w:hint="default"/>
        <w:lang w:val="en-US" w:eastAsia="en-US" w:bidi="en-US"/>
      </w:rPr>
    </w:lvl>
  </w:abstractNum>
  <w:abstractNum w:abstractNumId="22" w15:restartNumberingAfterBreak="0">
    <w:nsid w:val="3B183DC0"/>
    <w:multiLevelType w:val="hybridMultilevel"/>
    <w:tmpl w:val="56CEB698"/>
    <w:lvl w:ilvl="0" w:tplc="C6880AEC">
      <w:start w:val="1"/>
      <w:numFmt w:val="decimal"/>
      <w:lvlText w:val="%1."/>
      <w:lvlJc w:val="left"/>
      <w:pPr>
        <w:ind w:left="380" w:hanging="360"/>
      </w:pPr>
      <w:rPr>
        <w:rFonts w:hint="default"/>
      </w:rPr>
    </w:lvl>
    <w:lvl w:ilvl="1" w:tplc="34090019" w:tentative="1">
      <w:start w:val="1"/>
      <w:numFmt w:val="lowerLetter"/>
      <w:lvlText w:val="%2."/>
      <w:lvlJc w:val="left"/>
      <w:pPr>
        <w:ind w:left="1100" w:hanging="360"/>
      </w:pPr>
    </w:lvl>
    <w:lvl w:ilvl="2" w:tplc="3409001B" w:tentative="1">
      <w:start w:val="1"/>
      <w:numFmt w:val="lowerRoman"/>
      <w:lvlText w:val="%3."/>
      <w:lvlJc w:val="right"/>
      <w:pPr>
        <w:ind w:left="1820" w:hanging="180"/>
      </w:pPr>
    </w:lvl>
    <w:lvl w:ilvl="3" w:tplc="3409000F" w:tentative="1">
      <w:start w:val="1"/>
      <w:numFmt w:val="decimal"/>
      <w:lvlText w:val="%4."/>
      <w:lvlJc w:val="left"/>
      <w:pPr>
        <w:ind w:left="2540" w:hanging="360"/>
      </w:pPr>
    </w:lvl>
    <w:lvl w:ilvl="4" w:tplc="34090019" w:tentative="1">
      <w:start w:val="1"/>
      <w:numFmt w:val="lowerLetter"/>
      <w:lvlText w:val="%5."/>
      <w:lvlJc w:val="left"/>
      <w:pPr>
        <w:ind w:left="3260" w:hanging="360"/>
      </w:pPr>
    </w:lvl>
    <w:lvl w:ilvl="5" w:tplc="3409001B" w:tentative="1">
      <w:start w:val="1"/>
      <w:numFmt w:val="lowerRoman"/>
      <w:lvlText w:val="%6."/>
      <w:lvlJc w:val="right"/>
      <w:pPr>
        <w:ind w:left="3980" w:hanging="180"/>
      </w:pPr>
    </w:lvl>
    <w:lvl w:ilvl="6" w:tplc="3409000F" w:tentative="1">
      <w:start w:val="1"/>
      <w:numFmt w:val="decimal"/>
      <w:lvlText w:val="%7."/>
      <w:lvlJc w:val="left"/>
      <w:pPr>
        <w:ind w:left="4700" w:hanging="360"/>
      </w:pPr>
    </w:lvl>
    <w:lvl w:ilvl="7" w:tplc="34090019" w:tentative="1">
      <w:start w:val="1"/>
      <w:numFmt w:val="lowerLetter"/>
      <w:lvlText w:val="%8."/>
      <w:lvlJc w:val="left"/>
      <w:pPr>
        <w:ind w:left="5420" w:hanging="360"/>
      </w:pPr>
    </w:lvl>
    <w:lvl w:ilvl="8" w:tplc="3409001B" w:tentative="1">
      <w:start w:val="1"/>
      <w:numFmt w:val="lowerRoman"/>
      <w:lvlText w:val="%9."/>
      <w:lvlJc w:val="right"/>
      <w:pPr>
        <w:ind w:left="6140" w:hanging="180"/>
      </w:pPr>
    </w:lvl>
  </w:abstractNum>
  <w:abstractNum w:abstractNumId="23" w15:restartNumberingAfterBreak="0">
    <w:nsid w:val="3D424DB4"/>
    <w:multiLevelType w:val="hybridMultilevel"/>
    <w:tmpl w:val="957AD95A"/>
    <w:lvl w:ilvl="0" w:tplc="E702C180">
      <w:numFmt w:val="bullet"/>
      <w:lvlText w:val=""/>
      <w:lvlJc w:val="left"/>
      <w:pPr>
        <w:ind w:left="606" w:hanging="284"/>
      </w:pPr>
      <w:rPr>
        <w:rFonts w:ascii="Wingdings" w:eastAsia="Wingdings" w:hAnsi="Wingdings" w:cs="Wingdings" w:hint="default"/>
        <w:w w:val="100"/>
        <w:sz w:val="22"/>
        <w:szCs w:val="22"/>
        <w:lang w:val="en-US" w:eastAsia="en-US" w:bidi="en-US"/>
      </w:rPr>
    </w:lvl>
    <w:lvl w:ilvl="1" w:tplc="D04EBDFE">
      <w:numFmt w:val="bullet"/>
      <w:lvlText w:val="•"/>
      <w:lvlJc w:val="left"/>
      <w:pPr>
        <w:ind w:left="1222" w:hanging="284"/>
      </w:pPr>
      <w:rPr>
        <w:rFonts w:hint="default"/>
        <w:lang w:val="en-US" w:eastAsia="en-US" w:bidi="en-US"/>
      </w:rPr>
    </w:lvl>
    <w:lvl w:ilvl="2" w:tplc="55200D84">
      <w:numFmt w:val="bullet"/>
      <w:lvlText w:val="•"/>
      <w:lvlJc w:val="left"/>
      <w:pPr>
        <w:ind w:left="1845" w:hanging="284"/>
      </w:pPr>
      <w:rPr>
        <w:rFonts w:hint="default"/>
        <w:lang w:val="en-US" w:eastAsia="en-US" w:bidi="en-US"/>
      </w:rPr>
    </w:lvl>
    <w:lvl w:ilvl="3" w:tplc="06A0A4EA">
      <w:numFmt w:val="bullet"/>
      <w:lvlText w:val="•"/>
      <w:lvlJc w:val="left"/>
      <w:pPr>
        <w:ind w:left="2468" w:hanging="284"/>
      </w:pPr>
      <w:rPr>
        <w:rFonts w:hint="default"/>
        <w:lang w:val="en-US" w:eastAsia="en-US" w:bidi="en-US"/>
      </w:rPr>
    </w:lvl>
    <w:lvl w:ilvl="4" w:tplc="3BCC714C">
      <w:numFmt w:val="bullet"/>
      <w:lvlText w:val="•"/>
      <w:lvlJc w:val="left"/>
      <w:pPr>
        <w:ind w:left="3090" w:hanging="284"/>
      </w:pPr>
      <w:rPr>
        <w:rFonts w:hint="default"/>
        <w:lang w:val="en-US" w:eastAsia="en-US" w:bidi="en-US"/>
      </w:rPr>
    </w:lvl>
    <w:lvl w:ilvl="5" w:tplc="DE8E76A4">
      <w:numFmt w:val="bullet"/>
      <w:lvlText w:val="•"/>
      <w:lvlJc w:val="left"/>
      <w:pPr>
        <w:ind w:left="3713" w:hanging="284"/>
      </w:pPr>
      <w:rPr>
        <w:rFonts w:hint="default"/>
        <w:lang w:val="en-US" w:eastAsia="en-US" w:bidi="en-US"/>
      </w:rPr>
    </w:lvl>
    <w:lvl w:ilvl="6" w:tplc="1778C4B4">
      <w:numFmt w:val="bullet"/>
      <w:lvlText w:val="•"/>
      <w:lvlJc w:val="left"/>
      <w:pPr>
        <w:ind w:left="4336" w:hanging="284"/>
      </w:pPr>
      <w:rPr>
        <w:rFonts w:hint="default"/>
        <w:lang w:val="en-US" w:eastAsia="en-US" w:bidi="en-US"/>
      </w:rPr>
    </w:lvl>
    <w:lvl w:ilvl="7" w:tplc="A39E5E62">
      <w:numFmt w:val="bullet"/>
      <w:lvlText w:val="•"/>
      <w:lvlJc w:val="left"/>
      <w:pPr>
        <w:ind w:left="4958" w:hanging="284"/>
      </w:pPr>
      <w:rPr>
        <w:rFonts w:hint="default"/>
        <w:lang w:val="en-US" w:eastAsia="en-US" w:bidi="en-US"/>
      </w:rPr>
    </w:lvl>
    <w:lvl w:ilvl="8" w:tplc="3AFAE55C">
      <w:numFmt w:val="bullet"/>
      <w:lvlText w:val="•"/>
      <w:lvlJc w:val="left"/>
      <w:pPr>
        <w:ind w:left="5581" w:hanging="284"/>
      </w:pPr>
      <w:rPr>
        <w:rFonts w:hint="default"/>
        <w:lang w:val="en-US" w:eastAsia="en-US" w:bidi="en-US"/>
      </w:rPr>
    </w:lvl>
  </w:abstractNum>
  <w:abstractNum w:abstractNumId="24" w15:restartNumberingAfterBreak="0">
    <w:nsid w:val="3E725406"/>
    <w:multiLevelType w:val="hybridMultilevel"/>
    <w:tmpl w:val="6686A086"/>
    <w:lvl w:ilvl="0" w:tplc="DD7A11A8">
      <w:start w:val="1"/>
      <w:numFmt w:val="lowerLetter"/>
      <w:lvlText w:val="(%1)"/>
      <w:lvlJc w:val="left"/>
      <w:pPr>
        <w:ind w:left="438" w:hanging="331"/>
      </w:pPr>
      <w:rPr>
        <w:rFonts w:ascii="Arial" w:eastAsia="Arial" w:hAnsi="Arial" w:cs="Arial" w:hint="default"/>
        <w:spacing w:val="-1"/>
        <w:w w:val="100"/>
        <w:sz w:val="22"/>
        <w:szCs w:val="22"/>
        <w:lang w:val="en-US" w:eastAsia="en-US" w:bidi="en-US"/>
      </w:rPr>
    </w:lvl>
    <w:lvl w:ilvl="1" w:tplc="DB5CDC42">
      <w:numFmt w:val="bullet"/>
      <w:lvlText w:val="•"/>
      <w:lvlJc w:val="left"/>
      <w:pPr>
        <w:ind w:left="843" w:hanging="331"/>
      </w:pPr>
      <w:rPr>
        <w:rFonts w:hint="default"/>
        <w:lang w:val="en-US" w:eastAsia="en-US" w:bidi="en-US"/>
      </w:rPr>
    </w:lvl>
    <w:lvl w:ilvl="2" w:tplc="6660C718">
      <w:numFmt w:val="bullet"/>
      <w:lvlText w:val="•"/>
      <w:lvlJc w:val="left"/>
      <w:pPr>
        <w:ind w:left="1246" w:hanging="331"/>
      </w:pPr>
      <w:rPr>
        <w:rFonts w:hint="default"/>
        <w:lang w:val="en-US" w:eastAsia="en-US" w:bidi="en-US"/>
      </w:rPr>
    </w:lvl>
    <w:lvl w:ilvl="3" w:tplc="A1C8F784">
      <w:numFmt w:val="bullet"/>
      <w:lvlText w:val="•"/>
      <w:lvlJc w:val="left"/>
      <w:pPr>
        <w:ind w:left="1650" w:hanging="331"/>
      </w:pPr>
      <w:rPr>
        <w:rFonts w:hint="default"/>
        <w:lang w:val="en-US" w:eastAsia="en-US" w:bidi="en-US"/>
      </w:rPr>
    </w:lvl>
    <w:lvl w:ilvl="4" w:tplc="089EF940">
      <w:numFmt w:val="bullet"/>
      <w:lvlText w:val="•"/>
      <w:lvlJc w:val="left"/>
      <w:pPr>
        <w:ind w:left="2053" w:hanging="331"/>
      </w:pPr>
      <w:rPr>
        <w:rFonts w:hint="default"/>
        <w:lang w:val="en-US" w:eastAsia="en-US" w:bidi="en-US"/>
      </w:rPr>
    </w:lvl>
    <w:lvl w:ilvl="5" w:tplc="AF76D64E">
      <w:numFmt w:val="bullet"/>
      <w:lvlText w:val="•"/>
      <w:lvlJc w:val="left"/>
      <w:pPr>
        <w:ind w:left="2457" w:hanging="331"/>
      </w:pPr>
      <w:rPr>
        <w:rFonts w:hint="default"/>
        <w:lang w:val="en-US" w:eastAsia="en-US" w:bidi="en-US"/>
      </w:rPr>
    </w:lvl>
    <w:lvl w:ilvl="6" w:tplc="0D34FC2A">
      <w:numFmt w:val="bullet"/>
      <w:lvlText w:val="•"/>
      <w:lvlJc w:val="left"/>
      <w:pPr>
        <w:ind w:left="2860" w:hanging="331"/>
      </w:pPr>
      <w:rPr>
        <w:rFonts w:hint="default"/>
        <w:lang w:val="en-US" w:eastAsia="en-US" w:bidi="en-US"/>
      </w:rPr>
    </w:lvl>
    <w:lvl w:ilvl="7" w:tplc="65C82822">
      <w:numFmt w:val="bullet"/>
      <w:lvlText w:val="•"/>
      <w:lvlJc w:val="left"/>
      <w:pPr>
        <w:ind w:left="3263" w:hanging="331"/>
      </w:pPr>
      <w:rPr>
        <w:rFonts w:hint="default"/>
        <w:lang w:val="en-US" w:eastAsia="en-US" w:bidi="en-US"/>
      </w:rPr>
    </w:lvl>
    <w:lvl w:ilvl="8" w:tplc="ED1AA64A">
      <w:numFmt w:val="bullet"/>
      <w:lvlText w:val="•"/>
      <w:lvlJc w:val="left"/>
      <w:pPr>
        <w:ind w:left="3667" w:hanging="331"/>
      </w:pPr>
      <w:rPr>
        <w:rFonts w:hint="default"/>
        <w:lang w:val="en-US" w:eastAsia="en-US" w:bidi="en-US"/>
      </w:rPr>
    </w:lvl>
  </w:abstractNum>
  <w:abstractNum w:abstractNumId="25" w15:restartNumberingAfterBreak="0">
    <w:nsid w:val="3EA32F6B"/>
    <w:multiLevelType w:val="hybridMultilevel"/>
    <w:tmpl w:val="B63A4EFE"/>
    <w:lvl w:ilvl="0" w:tplc="D46A9CE8">
      <w:start w:val="1"/>
      <w:numFmt w:val="lowerLetter"/>
      <w:lvlText w:val="(%1)"/>
      <w:lvlJc w:val="left"/>
      <w:pPr>
        <w:ind w:left="435" w:hanging="331"/>
      </w:pPr>
      <w:rPr>
        <w:rFonts w:hint="default"/>
        <w:spacing w:val="-1"/>
        <w:w w:val="100"/>
        <w:lang w:val="en-US" w:eastAsia="en-US" w:bidi="en-US"/>
      </w:rPr>
    </w:lvl>
    <w:lvl w:ilvl="1" w:tplc="F5F43CF2">
      <w:numFmt w:val="bullet"/>
      <w:lvlText w:val=""/>
      <w:lvlJc w:val="left"/>
      <w:pPr>
        <w:ind w:left="824" w:hanging="360"/>
      </w:pPr>
      <w:rPr>
        <w:rFonts w:ascii="Wingdings" w:eastAsia="Wingdings" w:hAnsi="Wingdings" w:cs="Wingdings" w:hint="default"/>
        <w:w w:val="100"/>
        <w:sz w:val="22"/>
        <w:szCs w:val="22"/>
        <w:lang w:val="en-US" w:eastAsia="en-US" w:bidi="en-US"/>
      </w:rPr>
    </w:lvl>
    <w:lvl w:ilvl="2" w:tplc="60061AB0">
      <w:numFmt w:val="bullet"/>
      <w:lvlText w:val="•"/>
      <w:lvlJc w:val="left"/>
      <w:pPr>
        <w:ind w:left="1504" w:hanging="360"/>
      </w:pPr>
      <w:rPr>
        <w:rFonts w:hint="default"/>
        <w:lang w:val="en-US" w:eastAsia="en-US" w:bidi="en-US"/>
      </w:rPr>
    </w:lvl>
    <w:lvl w:ilvl="3" w:tplc="2228A7AE">
      <w:numFmt w:val="bullet"/>
      <w:lvlText w:val="•"/>
      <w:lvlJc w:val="left"/>
      <w:pPr>
        <w:ind w:left="2189" w:hanging="360"/>
      </w:pPr>
      <w:rPr>
        <w:rFonts w:hint="default"/>
        <w:lang w:val="en-US" w:eastAsia="en-US" w:bidi="en-US"/>
      </w:rPr>
    </w:lvl>
    <w:lvl w:ilvl="4" w:tplc="44A2753A">
      <w:numFmt w:val="bullet"/>
      <w:lvlText w:val="•"/>
      <w:lvlJc w:val="left"/>
      <w:pPr>
        <w:ind w:left="2874" w:hanging="360"/>
      </w:pPr>
      <w:rPr>
        <w:rFonts w:hint="default"/>
        <w:lang w:val="en-US" w:eastAsia="en-US" w:bidi="en-US"/>
      </w:rPr>
    </w:lvl>
    <w:lvl w:ilvl="5" w:tplc="AAD8A46E">
      <w:numFmt w:val="bullet"/>
      <w:lvlText w:val="•"/>
      <w:lvlJc w:val="left"/>
      <w:pPr>
        <w:ind w:left="3558" w:hanging="360"/>
      </w:pPr>
      <w:rPr>
        <w:rFonts w:hint="default"/>
        <w:lang w:val="en-US" w:eastAsia="en-US" w:bidi="en-US"/>
      </w:rPr>
    </w:lvl>
    <w:lvl w:ilvl="6" w:tplc="7D164982">
      <w:numFmt w:val="bullet"/>
      <w:lvlText w:val="•"/>
      <w:lvlJc w:val="left"/>
      <w:pPr>
        <w:ind w:left="4243" w:hanging="360"/>
      </w:pPr>
      <w:rPr>
        <w:rFonts w:hint="default"/>
        <w:lang w:val="en-US" w:eastAsia="en-US" w:bidi="en-US"/>
      </w:rPr>
    </w:lvl>
    <w:lvl w:ilvl="7" w:tplc="60D2D1C8">
      <w:numFmt w:val="bullet"/>
      <w:lvlText w:val="•"/>
      <w:lvlJc w:val="left"/>
      <w:pPr>
        <w:ind w:left="4928" w:hanging="360"/>
      </w:pPr>
      <w:rPr>
        <w:rFonts w:hint="default"/>
        <w:lang w:val="en-US" w:eastAsia="en-US" w:bidi="en-US"/>
      </w:rPr>
    </w:lvl>
    <w:lvl w:ilvl="8" w:tplc="87CAEFBA">
      <w:numFmt w:val="bullet"/>
      <w:lvlText w:val="•"/>
      <w:lvlJc w:val="left"/>
      <w:pPr>
        <w:ind w:left="5612" w:hanging="360"/>
      </w:pPr>
      <w:rPr>
        <w:rFonts w:hint="default"/>
        <w:lang w:val="en-US" w:eastAsia="en-US" w:bidi="en-US"/>
      </w:rPr>
    </w:lvl>
  </w:abstractNum>
  <w:abstractNum w:abstractNumId="26" w15:restartNumberingAfterBreak="0">
    <w:nsid w:val="40C1C392"/>
    <w:multiLevelType w:val="hybridMultilevel"/>
    <w:tmpl w:val="D8BB14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83E23D9"/>
    <w:multiLevelType w:val="hybridMultilevel"/>
    <w:tmpl w:val="0042375E"/>
    <w:lvl w:ilvl="0" w:tplc="975E781C">
      <w:numFmt w:val="bullet"/>
      <w:lvlText w:val=""/>
      <w:lvlJc w:val="left"/>
      <w:pPr>
        <w:ind w:left="825" w:hanging="360"/>
      </w:pPr>
      <w:rPr>
        <w:rFonts w:ascii="Wingdings" w:eastAsia="Wingdings" w:hAnsi="Wingdings" w:cs="Wingdings" w:hint="default"/>
        <w:w w:val="100"/>
        <w:sz w:val="22"/>
        <w:szCs w:val="22"/>
        <w:lang w:val="en-US" w:eastAsia="en-US" w:bidi="ar-SA"/>
      </w:rPr>
    </w:lvl>
    <w:lvl w:ilvl="1" w:tplc="6B24BFC6">
      <w:numFmt w:val="bullet"/>
      <w:lvlText w:val="•"/>
      <w:lvlJc w:val="left"/>
      <w:pPr>
        <w:ind w:left="1435" w:hanging="360"/>
      </w:pPr>
      <w:rPr>
        <w:rFonts w:hint="default"/>
        <w:lang w:val="en-US" w:eastAsia="en-US" w:bidi="ar-SA"/>
      </w:rPr>
    </w:lvl>
    <w:lvl w:ilvl="2" w:tplc="BA9459C4">
      <w:numFmt w:val="bullet"/>
      <w:lvlText w:val="•"/>
      <w:lvlJc w:val="left"/>
      <w:pPr>
        <w:ind w:left="2051" w:hanging="360"/>
      </w:pPr>
      <w:rPr>
        <w:rFonts w:hint="default"/>
        <w:lang w:val="en-US" w:eastAsia="en-US" w:bidi="ar-SA"/>
      </w:rPr>
    </w:lvl>
    <w:lvl w:ilvl="3" w:tplc="43AECA84">
      <w:numFmt w:val="bullet"/>
      <w:lvlText w:val="•"/>
      <w:lvlJc w:val="left"/>
      <w:pPr>
        <w:ind w:left="2667" w:hanging="360"/>
      </w:pPr>
      <w:rPr>
        <w:rFonts w:hint="default"/>
        <w:lang w:val="en-US" w:eastAsia="en-US" w:bidi="ar-SA"/>
      </w:rPr>
    </w:lvl>
    <w:lvl w:ilvl="4" w:tplc="B86EC748">
      <w:numFmt w:val="bullet"/>
      <w:lvlText w:val="•"/>
      <w:lvlJc w:val="left"/>
      <w:pPr>
        <w:ind w:left="3283" w:hanging="360"/>
      </w:pPr>
      <w:rPr>
        <w:rFonts w:hint="default"/>
        <w:lang w:val="en-US" w:eastAsia="en-US" w:bidi="ar-SA"/>
      </w:rPr>
    </w:lvl>
    <w:lvl w:ilvl="5" w:tplc="B6C89CE6">
      <w:numFmt w:val="bullet"/>
      <w:lvlText w:val="•"/>
      <w:lvlJc w:val="left"/>
      <w:pPr>
        <w:ind w:left="3899" w:hanging="360"/>
      </w:pPr>
      <w:rPr>
        <w:rFonts w:hint="default"/>
        <w:lang w:val="en-US" w:eastAsia="en-US" w:bidi="ar-SA"/>
      </w:rPr>
    </w:lvl>
    <w:lvl w:ilvl="6" w:tplc="BE429A08">
      <w:numFmt w:val="bullet"/>
      <w:lvlText w:val="•"/>
      <w:lvlJc w:val="left"/>
      <w:pPr>
        <w:ind w:left="4515" w:hanging="360"/>
      </w:pPr>
      <w:rPr>
        <w:rFonts w:hint="default"/>
        <w:lang w:val="en-US" w:eastAsia="en-US" w:bidi="ar-SA"/>
      </w:rPr>
    </w:lvl>
    <w:lvl w:ilvl="7" w:tplc="C2C6E1A2">
      <w:numFmt w:val="bullet"/>
      <w:lvlText w:val="•"/>
      <w:lvlJc w:val="left"/>
      <w:pPr>
        <w:ind w:left="5131" w:hanging="360"/>
      </w:pPr>
      <w:rPr>
        <w:rFonts w:hint="default"/>
        <w:lang w:val="en-US" w:eastAsia="en-US" w:bidi="ar-SA"/>
      </w:rPr>
    </w:lvl>
    <w:lvl w:ilvl="8" w:tplc="C5002626">
      <w:numFmt w:val="bullet"/>
      <w:lvlText w:val="•"/>
      <w:lvlJc w:val="left"/>
      <w:pPr>
        <w:ind w:left="5747" w:hanging="360"/>
      </w:pPr>
      <w:rPr>
        <w:rFonts w:hint="default"/>
        <w:lang w:val="en-US" w:eastAsia="en-US" w:bidi="ar-SA"/>
      </w:rPr>
    </w:lvl>
  </w:abstractNum>
  <w:abstractNum w:abstractNumId="28" w15:restartNumberingAfterBreak="0">
    <w:nsid w:val="4A2F30FD"/>
    <w:multiLevelType w:val="hybridMultilevel"/>
    <w:tmpl w:val="12EADED0"/>
    <w:lvl w:ilvl="0" w:tplc="681A2A54">
      <w:numFmt w:val="bullet"/>
      <w:lvlText w:val=""/>
      <w:lvlJc w:val="left"/>
      <w:pPr>
        <w:ind w:left="825" w:hanging="360"/>
      </w:pPr>
      <w:rPr>
        <w:rFonts w:ascii="Wingdings" w:eastAsia="Wingdings" w:hAnsi="Wingdings" w:cs="Wingdings" w:hint="default"/>
        <w:w w:val="100"/>
        <w:sz w:val="22"/>
        <w:szCs w:val="22"/>
        <w:lang w:val="en-US" w:eastAsia="en-US" w:bidi="ar-SA"/>
      </w:rPr>
    </w:lvl>
    <w:lvl w:ilvl="1" w:tplc="284A2310">
      <w:numFmt w:val="bullet"/>
      <w:lvlText w:val="•"/>
      <w:lvlJc w:val="left"/>
      <w:pPr>
        <w:ind w:left="1435" w:hanging="360"/>
      </w:pPr>
      <w:rPr>
        <w:rFonts w:hint="default"/>
        <w:lang w:val="en-US" w:eastAsia="en-US" w:bidi="ar-SA"/>
      </w:rPr>
    </w:lvl>
    <w:lvl w:ilvl="2" w:tplc="6E9824A6">
      <w:numFmt w:val="bullet"/>
      <w:lvlText w:val="•"/>
      <w:lvlJc w:val="left"/>
      <w:pPr>
        <w:ind w:left="2051" w:hanging="360"/>
      </w:pPr>
      <w:rPr>
        <w:rFonts w:hint="default"/>
        <w:lang w:val="en-US" w:eastAsia="en-US" w:bidi="ar-SA"/>
      </w:rPr>
    </w:lvl>
    <w:lvl w:ilvl="3" w:tplc="37F877D4">
      <w:numFmt w:val="bullet"/>
      <w:lvlText w:val="•"/>
      <w:lvlJc w:val="left"/>
      <w:pPr>
        <w:ind w:left="2667" w:hanging="360"/>
      </w:pPr>
      <w:rPr>
        <w:rFonts w:hint="default"/>
        <w:lang w:val="en-US" w:eastAsia="en-US" w:bidi="ar-SA"/>
      </w:rPr>
    </w:lvl>
    <w:lvl w:ilvl="4" w:tplc="9738E146">
      <w:numFmt w:val="bullet"/>
      <w:lvlText w:val="•"/>
      <w:lvlJc w:val="left"/>
      <w:pPr>
        <w:ind w:left="3283" w:hanging="360"/>
      </w:pPr>
      <w:rPr>
        <w:rFonts w:hint="default"/>
        <w:lang w:val="en-US" w:eastAsia="en-US" w:bidi="ar-SA"/>
      </w:rPr>
    </w:lvl>
    <w:lvl w:ilvl="5" w:tplc="CA022AD8">
      <w:numFmt w:val="bullet"/>
      <w:lvlText w:val="•"/>
      <w:lvlJc w:val="left"/>
      <w:pPr>
        <w:ind w:left="3899" w:hanging="360"/>
      </w:pPr>
      <w:rPr>
        <w:rFonts w:hint="default"/>
        <w:lang w:val="en-US" w:eastAsia="en-US" w:bidi="ar-SA"/>
      </w:rPr>
    </w:lvl>
    <w:lvl w:ilvl="6" w:tplc="F092C652">
      <w:numFmt w:val="bullet"/>
      <w:lvlText w:val="•"/>
      <w:lvlJc w:val="left"/>
      <w:pPr>
        <w:ind w:left="4515" w:hanging="360"/>
      </w:pPr>
      <w:rPr>
        <w:rFonts w:hint="default"/>
        <w:lang w:val="en-US" w:eastAsia="en-US" w:bidi="ar-SA"/>
      </w:rPr>
    </w:lvl>
    <w:lvl w:ilvl="7" w:tplc="CEE26CE2">
      <w:numFmt w:val="bullet"/>
      <w:lvlText w:val="•"/>
      <w:lvlJc w:val="left"/>
      <w:pPr>
        <w:ind w:left="5131" w:hanging="360"/>
      </w:pPr>
      <w:rPr>
        <w:rFonts w:hint="default"/>
        <w:lang w:val="en-US" w:eastAsia="en-US" w:bidi="ar-SA"/>
      </w:rPr>
    </w:lvl>
    <w:lvl w:ilvl="8" w:tplc="853CB0B6">
      <w:numFmt w:val="bullet"/>
      <w:lvlText w:val="•"/>
      <w:lvlJc w:val="left"/>
      <w:pPr>
        <w:ind w:left="5747" w:hanging="360"/>
      </w:pPr>
      <w:rPr>
        <w:rFonts w:hint="default"/>
        <w:lang w:val="en-US" w:eastAsia="en-US" w:bidi="ar-SA"/>
      </w:rPr>
    </w:lvl>
  </w:abstractNum>
  <w:abstractNum w:abstractNumId="29" w15:restartNumberingAfterBreak="0">
    <w:nsid w:val="4CBD20D5"/>
    <w:multiLevelType w:val="hybridMultilevel"/>
    <w:tmpl w:val="7AC2F12C"/>
    <w:lvl w:ilvl="0" w:tplc="E68042BC">
      <w:numFmt w:val="bullet"/>
      <w:lvlText w:val=""/>
      <w:lvlJc w:val="left"/>
      <w:pPr>
        <w:ind w:left="825" w:hanging="360"/>
      </w:pPr>
      <w:rPr>
        <w:rFonts w:ascii="Wingdings" w:eastAsia="Wingdings" w:hAnsi="Wingdings" w:cs="Wingdings" w:hint="default"/>
        <w:w w:val="100"/>
        <w:sz w:val="22"/>
        <w:szCs w:val="22"/>
        <w:lang w:val="en-US" w:eastAsia="en-US" w:bidi="ar-SA"/>
      </w:rPr>
    </w:lvl>
    <w:lvl w:ilvl="1" w:tplc="868AE902">
      <w:numFmt w:val="bullet"/>
      <w:lvlText w:val="•"/>
      <w:lvlJc w:val="left"/>
      <w:pPr>
        <w:ind w:left="1435" w:hanging="360"/>
      </w:pPr>
      <w:rPr>
        <w:rFonts w:hint="default"/>
        <w:lang w:val="en-US" w:eastAsia="en-US" w:bidi="ar-SA"/>
      </w:rPr>
    </w:lvl>
    <w:lvl w:ilvl="2" w:tplc="7F707904">
      <w:numFmt w:val="bullet"/>
      <w:lvlText w:val="•"/>
      <w:lvlJc w:val="left"/>
      <w:pPr>
        <w:ind w:left="2051" w:hanging="360"/>
      </w:pPr>
      <w:rPr>
        <w:rFonts w:hint="default"/>
        <w:lang w:val="en-US" w:eastAsia="en-US" w:bidi="ar-SA"/>
      </w:rPr>
    </w:lvl>
    <w:lvl w:ilvl="3" w:tplc="F1C49DAA">
      <w:numFmt w:val="bullet"/>
      <w:lvlText w:val="•"/>
      <w:lvlJc w:val="left"/>
      <w:pPr>
        <w:ind w:left="2667" w:hanging="360"/>
      </w:pPr>
      <w:rPr>
        <w:rFonts w:hint="default"/>
        <w:lang w:val="en-US" w:eastAsia="en-US" w:bidi="ar-SA"/>
      </w:rPr>
    </w:lvl>
    <w:lvl w:ilvl="4" w:tplc="FC34E3D6">
      <w:numFmt w:val="bullet"/>
      <w:lvlText w:val="•"/>
      <w:lvlJc w:val="left"/>
      <w:pPr>
        <w:ind w:left="3283" w:hanging="360"/>
      </w:pPr>
      <w:rPr>
        <w:rFonts w:hint="default"/>
        <w:lang w:val="en-US" w:eastAsia="en-US" w:bidi="ar-SA"/>
      </w:rPr>
    </w:lvl>
    <w:lvl w:ilvl="5" w:tplc="38068F04">
      <w:numFmt w:val="bullet"/>
      <w:lvlText w:val="•"/>
      <w:lvlJc w:val="left"/>
      <w:pPr>
        <w:ind w:left="3899" w:hanging="360"/>
      </w:pPr>
      <w:rPr>
        <w:rFonts w:hint="default"/>
        <w:lang w:val="en-US" w:eastAsia="en-US" w:bidi="ar-SA"/>
      </w:rPr>
    </w:lvl>
    <w:lvl w:ilvl="6" w:tplc="F074262A">
      <w:numFmt w:val="bullet"/>
      <w:lvlText w:val="•"/>
      <w:lvlJc w:val="left"/>
      <w:pPr>
        <w:ind w:left="4515" w:hanging="360"/>
      </w:pPr>
      <w:rPr>
        <w:rFonts w:hint="default"/>
        <w:lang w:val="en-US" w:eastAsia="en-US" w:bidi="ar-SA"/>
      </w:rPr>
    </w:lvl>
    <w:lvl w:ilvl="7" w:tplc="94980598">
      <w:numFmt w:val="bullet"/>
      <w:lvlText w:val="•"/>
      <w:lvlJc w:val="left"/>
      <w:pPr>
        <w:ind w:left="5131" w:hanging="360"/>
      </w:pPr>
      <w:rPr>
        <w:rFonts w:hint="default"/>
        <w:lang w:val="en-US" w:eastAsia="en-US" w:bidi="ar-SA"/>
      </w:rPr>
    </w:lvl>
    <w:lvl w:ilvl="8" w:tplc="F90248B8">
      <w:numFmt w:val="bullet"/>
      <w:lvlText w:val="•"/>
      <w:lvlJc w:val="left"/>
      <w:pPr>
        <w:ind w:left="5747" w:hanging="360"/>
      </w:pPr>
      <w:rPr>
        <w:rFonts w:hint="default"/>
        <w:lang w:val="en-US" w:eastAsia="en-US" w:bidi="ar-SA"/>
      </w:rPr>
    </w:lvl>
  </w:abstractNum>
  <w:abstractNum w:abstractNumId="30" w15:restartNumberingAfterBreak="0">
    <w:nsid w:val="4D8231BA"/>
    <w:multiLevelType w:val="multilevel"/>
    <w:tmpl w:val="BE042C78"/>
    <w:lvl w:ilvl="0">
      <w:start w:val="4"/>
      <w:numFmt w:val="decimal"/>
      <w:lvlText w:val="%1"/>
      <w:lvlJc w:val="left"/>
      <w:pPr>
        <w:ind w:left="105" w:hanging="629"/>
      </w:pPr>
      <w:rPr>
        <w:rFonts w:hint="default"/>
        <w:lang w:val="en-US" w:eastAsia="en-US" w:bidi="en-US"/>
      </w:rPr>
    </w:lvl>
    <w:lvl w:ilvl="1">
      <w:start w:val="3"/>
      <w:numFmt w:val="decimal"/>
      <w:lvlText w:val="%1.%2"/>
      <w:lvlJc w:val="left"/>
      <w:pPr>
        <w:ind w:left="105" w:hanging="629"/>
      </w:pPr>
      <w:rPr>
        <w:rFonts w:hint="default"/>
        <w:lang w:val="en-US" w:eastAsia="en-US" w:bidi="en-US"/>
      </w:rPr>
    </w:lvl>
    <w:lvl w:ilvl="2">
      <w:start w:val="2"/>
      <w:numFmt w:val="decimal"/>
      <w:lvlText w:val="%1.%2.%3"/>
      <w:lvlJc w:val="left"/>
      <w:pPr>
        <w:ind w:left="105" w:hanging="629"/>
      </w:pPr>
      <w:rPr>
        <w:rFonts w:ascii="Arial" w:eastAsia="Arial" w:hAnsi="Arial" w:cs="Arial" w:hint="default"/>
        <w:w w:val="100"/>
        <w:sz w:val="22"/>
        <w:szCs w:val="22"/>
        <w:lang w:val="en-US" w:eastAsia="en-US" w:bidi="en-US"/>
      </w:rPr>
    </w:lvl>
    <w:lvl w:ilvl="3">
      <w:start w:val="1"/>
      <w:numFmt w:val="lowerLetter"/>
      <w:lvlText w:val="%4)"/>
      <w:lvlJc w:val="left"/>
      <w:pPr>
        <w:ind w:left="825" w:hanging="396"/>
      </w:pPr>
      <w:rPr>
        <w:rFonts w:ascii="Arial" w:eastAsia="Arial" w:hAnsi="Arial" w:cs="Arial" w:hint="default"/>
        <w:w w:val="100"/>
        <w:sz w:val="22"/>
        <w:szCs w:val="22"/>
        <w:lang w:val="en-US" w:eastAsia="en-US" w:bidi="en-US"/>
      </w:rPr>
    </w:lvl>
    <w:lvl w:ilvl="4">
      <w:numFmt w:val="bullet"/>
      <w:lvlText w:val="•"/>
      <w:lvlJc w:val="left"/>
      <w:pPr>
        <w:ind w:left="2007" w:hanging="396"/>
      </w:pPr>
      <w:rPr>
        <w:rFonts w:hint="default"/>
        <w:lang w:val="en-US" w:eastAsia="en-US" w:bidi="en-US"/>
      </w:rPr>
    </w:lvl>
    <w:lvl w:ilvl="5">
      <w:numFmt w:val="bullet"/>
      <w:lvlText w:val="•"/>
      <w:lvlJc w:val="left"/>
      <w:pPr>
        <w:ind w:left="2403" w:hanging="396"/>
      </w:pPr>
      <w:rPr>
        <w:rFonts w:hint="default"/>
        <w:lang w:val="en-US" w:eastAsia="en-US" w:bidi="en-US"/>
      </w:rPr>
    </w:lvl>
    <w:lvl w:ilvl="6">
      <w:numFmt w:val="bullet"/>
      <w:lvlText w:val="•"/>
      <w:lvlJc w:val="left"/>
      <w:pPr>
        <w:ind w:left="2799" w:hanging="396"/>
      </w:pPr>
      <w:rPr>
        <w:rFonts w:hint="default"/>
        <w:lang w:val="en-US" w:eastAsia="en-US" w:bidi="en-US"/>
      </w:rPr>
    </w:lvl>
    <w:lvl w:ilvl="7">
      <w:numFmt w:val="bullet"/>
      <w:lvlText w:val="•"/>
      <w:lvlJc w:val="left"/>
      <w:pPr>
        <w:ind w:left="3195" w:hanging="396"/>
      </w:pPr>
      <w:rPr>
        <w:rFonts w:hint="default"/>
        <w:lang w:val="en-US" w:eastAsia="en-US" w:bidi="en-US"/>
      </w:rPr>
    </w:lvl>
    <w:lvl w:ilvl="8">
      <w:numFmt w:val="bullet"/>
      <w:lvlText w:val="•"/>
      <w:lvlJc w:val="left"/>
      <w:pPr>
        <w:ind w:left="3591" w:hanging="396"/>
      </w:pPr>
      <w:rPr>
        <w:rFonts w:hint="default"/>
        <w:lang w:val="en-US" w:eastAsia="en-US" w:bidi="en-US"/>
      </w:rPr>
    </w:lvl>
  </w:abstractNum>
  <w:abstractNum w:abstractNumId="31" w15:restartNumberingAfterBreak="0">
    <w:nsid w:val="52554220"/>
    <w:multiLevelType w:val="hybridMultilevel"/>
    <w:tmpl w:val="E2F6BA5C"/>
    <w:lvl w:ilvl="0" w:tplc="368C08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E88637E"/>
    <w:multiLevelType w:val="multilevel"/>
    <w:tmpl w:val="3E06D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073F4E"/>
    <w:multiLevelType w:val="hybridMultilevel"/>
    <w:tmpl w:val="4832FD96"/>
    <w:lvl w:ilvl="0" w:tplc="C61A71E8">
      <w:start w:val="1"/>
      <w:numFmt w:val="lowerLetter"/>
      <w:lvlText w:val="%1.)"/>
      <w:lvlJc w:val="left"/>
      <w:pPr>
        <w:ind w:left="720" w:hanging="360"/>
      </w:pPr>
      <w:rPr>
        <w:rFonts w:eastAsiaTheme="minorHAnsi" w:hint="default"/>
        <w:color w:val="auto"/>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3F16AD4"/>
    <w:multiLevelType w:val="hybridMultilevel"/>
    <w:tmpl w:val="1374954C"/>
    <w:lvl w:ilvl="0" w:tplc="F1502B8C">
      <w:numFmt w:val="bullet"/>
      <w:lvlText w:val=""/>
      <w:lvlJc w:val="left"/>
      <w:pPr>
        <w:ind w:left="603" w:hanging="284"/>
      </w:pPr>
      <w:rPr>
        <w:rFonts w:ascii="Wingdings" w:eastAsia="Wingdings" w:hAnsi="Wingdings" w:cs="Wingdings" w:hint="default"/>
        <w:w w:val="100"/>
        <w:sz w:val="22"/>
        <w:szCs w:val="22"/>
        <w:lang w:val="en-US" w:eastAsia="en-US" w:bidi="en-US"/>
      </w:rPr>
    </w:lvl>
    <w:lvl w:ilvl="1" w:tplc="EA1CDAFC">
      <w:numFmt w:val="bullet"/>
      <w:lvlText w:val="•"/>
      <w:lvlJc w:val="left"/>
      <w:pPr>
        <w:ind w:left="1109" w:hanging="284"/>
      </w:pPr>
      <w:rPr>
        <w:rFonts w:hint="default"/>
        <w:lang w:val="en-US" w:eastAsia="en-US" w:bidi="en-US"/>
      </w:rPr>
    </w:lvl>
    <w:lvl w:ilvl="2" w:tplc="724E7406">
      <w:numFmt w:val="bullet"/>
      <w:lvlText w:val="•"/>
      <w:lvlJc w:val="left"/>
      <w:pPr>
        <w:ind w:left="1619" w:hanging="284"/>
      </w:pPr>
      <w:rPr>
        <w:rFonts w:hint="default"/>
        <w:lang w:val="en-US" w:eastAsia="en-US" w:bidi="en-US"/>
      </w:rPr>
    </w:lvl>
    <w:lvl w:ilvl="3" w:tplc="AC84DB6E">
      <w:numFmt w:val="bullet"/>
      <w:lvlText w:val="•"/>
      <w:lvlJc w:val="left"/>
      <w:pPr>
        <w:ind w:left="2129" w:hanging="284"/>
      </w:pPr>
      <w:rPr>
        <w:rFonts w:hint="default"/>
        <w:lang w:val="en-US" w:eastAsia="en-US" w:bidi="en-US"/>
      </w:rPr>
    </w:lvl>
    <w:lvl w:ilvl="4" w:tplc="9614E4D2">
      <w:numFmt w:val="bullet"/>
      <w:lvlText w:val="•"/>
      <w:lvlJc w:val="left"/>
      <w:pPr>
        <w:ind w:left="2639" w:hanging="284"/>
      </w:pPr>
      <w:rPr>
        <w:rFonts w:hint="default"/>
        <w:lang w:val="en-US" w:eastAsia="en-US" w:bidi="en-US"/>
      </w:rPr>
    </w:lvl>
    <w:lvl w:ilvl="5" w:tplc="FCB0ACFE">
      <w:numFmt w:val="bullet"/>
      <w:lvlText w:val="•"/>
      <w:lvlJc w:val="left"/>
      <w:pPr>
        <w:ind w:left="3149" w:hanging="284"/>
      </w:pPr>
      <w:rPr>
        <w:rFonts w:hint="default"/>
        <w:lang w:val="en-US" w:eastAsia="en-US" w:bidi="en-US"/>
      </w:rPr>
    </w:lvl>
    <w:lvl w:ilvl="6" w:tplc="0608C050">
      <w:numFmt w:val="bullet"/>
      <w:lvlText w:val="•"/>
      <w:lvlJc w:val="left"/>
      <w:pPr>
        <w:ind w:left="3659" w:hanging="284"/>
      </w:pPr>
      <w:rPr>
        <w:rFonts w:hint="default"/>
        <w:lang w:val="en-US" w:eastAsia="en-US" w:bidi="en-US"/>
      </w:rPr>
    </w:lvl>
    <w:lvl w:ilvl="7" w:tplc="44CEF434">
      <w:numFmt w:val="bullet"/>
      <w:lvlText w:val="•"/>
      <w:lvlJc w:val="left"/>
      <w:pPr>
        <w:ind w:left="4169" w:hanging="284"/>
      </w:pPr>
      <w:rPr>
        <w:rFonts w:hint="default"/>
        <w:lang w:val="en-US" w:eastAsia="en-US" w:bidi="en-US"/>
      </w:rPr>
    </w:lvl>
    <w:lvl w:ilvl="8" w:tplc="0AE6637A">
      <w:numFmt w:val="bullet"/>
      <w:lvlText w:val="•"/>
      <w:lvlJc w:val="left"/>
      <w:pPr>
        <w:ind w:left="4679" w:hanging="284"/>
      </w:pPr>
      <w:rPr>
        <w:rFonts w:hint="default"/>
        <w:lang w:val="en-US" w:eastAsia="en-US" w:bidi="en-US"/>
      </w:rPr>
    </w:lvl>
  </w:abstractNum>
  <w:abstractNum w:abstractNumId="35" w15:restartNumberingAfterBreak="0">
    <w:nsid w:val="64113DE3"/>
    <w:multiLevelType w:val="hybridMultilevel"/>
    <w:tmpl w:val="E3F85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749E8"/>
    <w:multiLevelType w:val="hybridMultilevel"/>
    <w:tmpl w:val="3DB6C00E"/>
    <w:lvl w:ilvl="0" w:tplc="4A6EF2E4">
      <w:numFmt w:val="bullet"/>
      <w:lvlText w:val=""/>
      <w:lvlJc w:val="left"/>
      <w:pPr>
        <w:ind w:left="825" w:hanging="360"/>
      </w:pPr>
      <w:rPr>
        <w:rFonts w:ascii="Wingdings" w:eastAsia="Wingdings" w:hAnsi="Wingdings" w:cs="Wingdings" w:hint="default"/>
        <w:w w:val="100"/>
        <w:sz w:val="22"/>
        <w:szCs w:val="22"/>
        <w:lang w:val="en-US" w:eastAsia="en-US" w:bidi="ar-SA"/>
      </w:rPr>
    </w:lvl>
    <w:lvl w:ilvl="1" w:tplc="C8224FD6">
      <w:numFmt w:val="bullet"/>
      <w:lvlText w:val="•"/>
      <w:lvlJc w:val="left"/>
      <w:pPr>
        <w:ind w:left="1435" w:hanging="360"/>
      </w:pPr>
      <w:rPr>
        <w:rFonts w:hint="default"/>
        <w:lang w:val="en-US" w:eastAsia="en-US" w:bidi="ar-SA"/>
      </w:rPr>
    </w:lvl>
    <w:lvl w:ilvl="2" w:tplc="41F00F6C">
      <w:numFmt w:val="bullet"/>
      <w:lvlText w:val="•"/>
      <w:lvlJc w:val="left"/>
      <w:pPr>
        <w:ind w:left="2051" w:hanging="360"/>
      </w:pPr>
      <w:rPr>
        <w:rFonts w:hint="default"/>
        <w:lang w:val="en-US" w:eastAsia="en-US" w:bidi="ar-SA"/>
      </w:rPr>
    </w:lvl>
    <w:lvl w:ilvl="3" w:tplc="E1F07578">
      <w:numFmt w:val="bullet"/>
      <w:lvlText w:val="•"/>
      <w:lvlJc w:val="left"/>
      <w:pPr>
        <w:ind w:left="2667" w:hanging="360"/>
      </w:pPr>
      <w:rPr>
        <w:rFonts w:hint="default"/>
        <w:lang w:val="en-US" w:eastAsia="en-US" w:bidi="ar-SA"/>
      </w:rPr>
    </w:lvl>
    <w:lvl w:ilvl="4" w:tplc="E162126C">
      <w:numFmt w:val="bullet"/>
      <w:lvlText w:val="•"/>
      <w:lvlJc w:val="left"/>
      <w:pPr>
        <w:ind w:left="3283" w:hanging="360"/>
      </w:pPr>
      <w:rPr>
        <w:rFonts w:hint="default"/>
        <w:lang w:val="en-US" w:eastAsia="en-US" w:bidi="ar-SA"/>
      </w:rPr>
    </w:lvl>
    <w:lvl w:ilvl="5" w:tplc="19A8A294">
      <w:numFmt w:val="bullet"/>
      <w:lvlText w:val="•"/>
      <w:lvlJc w:val="left"/>
      <w:pPr>
        <w:ind w:left="3899" w:hanging="360"/>
      </w:pPr>
      <w:rPr>
        <w:rFonts w:hint="default"/>
        <w:lang w:val="en-US" w:eastAsia="en-US" w:bidi="ar-SA"/>
      </w:rPr>
    </w:lvl>
    <w:lvl w:ilvl="6" w:tplc="AC70C134">
      <w:numFmt w:val="bullet"/>
      <w:lvlText w:val="•"/>
      <w:lvlJc w:val="left"/>
      <w:pPr>
        <w:ind w:left="4515" w:hanging="360"/>
      </w:pPr>
      <w:rPr>
        <w:rFonts w:hint="default"/>
        <w:lang w:val="en-US" w:eastAsia="en-US" w:bidi="ar-SA"/>
      </w:rPr>
    </w:lvl>
    <w:lvl w:ilvl="7" w:tplc="7F321CBA">
      <w:numFmt w:val="bullet"/>
      <w:lvlText w:val="•"/>
      <w:lvlJc w:val="left"/>
      <w:pPr>
        <w:ind w:left="5131" w:hanging="360"/>
      </w:pPr>
      <w:rPr>
        <w:rFonts w:hint="default"/>
        <w:lang w:val="en-US" w:eastAsia="en-US" w:bidi="ar-SA"/>
      </w:rPr>
    </w:lvl>
    <w:lvl w:ilvl="8" w:tplc="52481A08">
      <w:numFmt w:val="bullet"/>
      <w:lvlText w:val="•"/>
      <w:lvlJc w:val="left"/>
      <w:pPr>
        <w:ind w:left="5747" w:hanging="360"/>
      </w:pPr>
      <w:rPr>
        <w:rFonts w:hint="default"/>
        <w:lang w:val="en-US" w:eastAsia="en-US" w:bidi="ar-SA"/>
      </w:rPr>
    </w:lvl>
  </w:abstractNum>
  <w:abstractNum w:abstractNumId="37" w15:restartNumberingAfterBreak="0">
    <w:nsid w:val="64E319F8"/>
    <w:multiLevelType w:val="hybridMultilevel"/>
    <w:tmpl w:val="2C1A31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68B83917"/>
    <w:multiLevelType w:val="hybridMultilevel"/>
    <w:tmpl w:val="EBC2FC00"/>
    <w:lvl w:ilvl="0" w:tplc="4A26F5D4">
      <w:numFmt w:val="bullet"/>
      <w:lvlText w:val=""/>
      <w:lvlJc w:val="left"/>
      <w:pPr>
        <w:ind w:left="825" w:hanging="360"/>
      </w:pPr>
      <w:rPr>
        <w:rFonts w:ascii="Wingdings" w:eastAsia="Wingdings" w:hAnsi="Wingdings" w:cs="Wingdings" w:hint="default"/>
        <w:w w:val="100"/>
        <w:sz w:val="22"/>
        <w:szCs w:val="22"/>
        <w:lang w:val="en-US" w:eastAsia="en-US" w:bidi="ar-SA"/>
      </w:rPr>
    </w:lvl>
    <w:lvl w:ilvl="1" w:tplc="53C636B2">
      <w:numFmt w:val="bullet"/>
      <w:lvlText w:val="•"/>
      <w:lvlJc w:val="left"/>
      <w:pPr>
        <w:ind w:left="1435" w:hanging="360"/>
      </w:pPr>
      <w:rPr>
        <w:rFonts w:hint="default"/>
        <w:lang w:val="en-US" w:eastAsia="en-US" w:bidi="ar-SA"/>
      </w:rPr>
    </w:lvl>
    <w:lvl w:ilvl="2" w:tplc="D0D4F424">
      <w:numFmt w:val="bullet"/>
      <w:lvlText w:val="•"/>
      <w:lvlJc w:val="left"/>
      <w:pPr>
        <w:ind w:left="2051" w:hanging="360"/>
      </w:pPr>
      <w:rPr>
        <w:rFonts w:hint="default"/>
        <w:lang w:val="en-US" w:eastAsia="en-US" w:bidi="ar-SA"/>
      </w:rPr>
    </w:lvl>
    <w:lvl w:ilvl="3" w:tplc="CF081496">
      <w:numFmt w:val="bullet"/>
      <w:lvlText w:val="•"/>
      <w:lvlJc w:val="left"/>
      <w:pPr>
        <w:ind w:left="2667" w:hanging="360"/>
      </w:pPr>
      <w:rPr>
        <w:rFonts w:hint="default"/>
        <w:lang w:val="en-US" w:eastAsia="en-US" w:bidi="ar-SA"/>
      </w:rPr>
    </w:lvl>
    <w:lvl w:ilvl="4" w:tplc="1CC4D072">
      <w:numFmt w:val="bullet"/>
      <w:lvlText w:val="•"/>
      <w:lvlJc w:val="left"/>
      <w:pPr>
        <w:ind w:left="3283" w:hanging="360"/>
      </w:pPr>
      <w:rPr>
        <w:rFonts w:hint="default"/>
        <w:lang w:val="en-US" w:eastAsia="en-US" w:bidi="ar-SA"/>
      </w:rPr>
    </w:lvl>
    <w:lvl w:ilvl="5" w:tplc="417EE220">
      <w:numFmt w:val="bullet"/>
      <w:lvlText w:val="•"/>
      <w:lvlJc w:val="left"/>
      <w:pPr>
        <w:ind w:left="3899" w:hanging="360"/>
      </w:pPr>
      <w:rPr>
        <w:rFonts w:hint="default"/>
        <w:lang w:val="en-US" w:eastAsia="en-US" w:bidi="ar-SA"/>
      </w:rPr>
    </w:lvl>
    <w:lvl w:ilvl="6" w:tplc="6C822D0E">
      <w:numFmt w:val="bullet"/>
      <w:lvlText w:val="•"/>
      <w:lvlJc w:val="left"/>
      <w:pPr>
        <w:ind w:left="4515" w:hanging="360"/>
      </w:pPr>
      <w:rPr>
        <w:rFonts w:hint="default"/>
        <w:lang w:val="en-US" w:eastAsia="en-US" w:bidi="ar-SA"/>
      </w:rPr>
    </w:lvl>
    <w:lvl w:ilvl="7" w:tplc="F5EAB514">
      <w:numFmt w:val="bullet"/>
      <w:lvlText w:val="•"/>
      <w:lvlJc w:val="left"/>
      <w:pPr>
        <w:ind w:left="5131" w:hanging="360"/>
      </w:pPr>
      <w:rPr>
        <w:rFonts w:hint="default"/>
        <w:lang w:val="en-US" w:eastAsia="en-US" w:bidi="ar-SA"/>
      </w:rPr>
    </w:lvl>
    <w:lvl w:ilvl="8" w:tplc="5EA0BCA4">
      <w:numFmt w:val="bullet"/>
      <w:lvlText w:val="•"/>
      <w:lvlJc w:val="left"/>
      <w:pPr>
        <w:ind w:left="5747" w:hanging="360"/>
      </w:pPr>
      <w:rPr>
        <w:rFonts w:hint="default"/>
        <w:lang w:val="en-US" w:eastAsia="en-US" w:bidi="ar-SA"/>
      </w:rPr>
    </w:lvl>
  </w:abstractNum>
  <w:abstractNum w:abstractNumId="39" w15:restartNumberingAfterBreak="0">
    <w:nsid w:val="6DEE2248"/>
    <w:multiLevelType w:val="hybridMultilevel"/>
    <w:tmpl w:val="9D2E5D9E"/>
    <w:lvl w:ilvl="0" w:tplc="13864754">
      <w:start w:val="1"/>
      <w:numFmt w:val="lowerRoman"/>
      <w:lvlText w:val="%1."/>
      <w:lvlJc w:val="left"/>
      <w:pPr>
        <w:ind w:left="776" w:hanging="173"/>
      </w:pPr>
      <w:rPr>
        <w:rFonts w:ascii="Arial" w:eastAsia="Arial" w:hAnsi="Arial" w:cs="Arial" w:hint="default"/>
        <w:spacing w:val="-2"/>
        <w:w w:val="100"/>
        <w:sz w:val="22"/>
        <w:szCs w:val="22"/>
        <w:lang w:val="en-US" w:eastAsia="en-US" w:bidi="en-US"/>
      </w:rPr>
    </w:lvl>
    <w:lvl w:ilvl="1" w:tplc="F1F86C8E">
      <w:numFmt w:val="bullet"/>
      <w:lvlText w:val="•"/>
      <w:lvlJc w:val="left"/>
      <w:pPr>
        <w:ind w:left="1384" w:hanging="173"/>
      </w:pPr>
      <w:rPr>
        <w:rFonts w:hint="default"/>
        <w:lang w:val="en-US" w:eastAsia="en-US" w:bidi="en-US"/>
      </w:rPr>
    </w:lvl>
    <w:lvl w:ilvl="2" w:tplc="0EFE8DC2">
      <w:numFmt w:val="bullet"/>
      <w:lvlText w:val="•"/>
      <w:lvlJc w:val="left"/>
      <w:pPr>
        <w:ind w:left="1989" w:hanging="173"/>
      </w:pPr>
      <w:rPr>
        <w:rFonts w:hint="default"/>
        <w:lang w:val="en-US" w:eastAsia="en-US" w:bidi="en-US"/>
      </w:rPr>
    </w:lvl>
    <w:lvl w:ilvl="3" w:tplc="E9D4300E">
      <w:numFmt w:val="bullet"/>
      <w:lvlText w:val="•"/>
      <w:lvlJc w:val="left"/>
      <w:pPr>
        <w:ind w:left="2594" w:hanging="173"/>
      </w:pPr>
      <w:rPr>
        <w:rFonts w:hint="default"/>
        <w:lang w:val="en-US" w:eastAsia="en-US" w:bidi="en-US"/>
      </w:rPr>
    </w:lvl>
    <w:lvl w:ilvl="4" w:tplc="E132E330">
      <w:numFmt w:val="bullet"/>
      <w:lvlText w:val="•"/>
      <w:lvlJc w:val="left"/>
      <w:pPr>
        <w:ind w:left="3198" w:hanging="173"/>
      </w:pPr>
      <w:rPr>
        <w:rFonts w:hint="default"/>
        <w:lang w:val="en-US" w:eastAsia="en-US" w:bidi="en-US"/>
      </w:rPr>
    </w:lvl>
    <w:lvl w:ilvl="5" w:tplc="41B08326">
      <w:numFmt w:val="bullet"/>
      <w:lvlText w:val="•"/>
      <w:lvlJc w:val="left"/>
      <w:pPr>
        <w:ind w:left="3803" w:hanging="173"/>
      </w:pPr>
      <w:rPr>
        <w:rFonts w:hint="default"/>
        <w:lang w:val="en-US" w:eastAsia="en-US" w:bidi="en-US"/>
      </w:rPr>
    </w:lvl>
    <w:lvl w:ilvl="6" w:tplc="DB4CA978">
      <w:numFmt w:val="bullet"/>
      <w:lvlText w:val="•"/>
      <w:lvlJc w:val="left"/>
      <w:pPr>
        <w:ind w:left="4408" w:hanging="173"/>
      </w:pPr>
      <w:rPr>
        <w:rFonts w:hint="default"/>
        <w:lang w:val="en-US" w:eastAsia="en-US" w:bidi="en-US"/>
      </w:rPr>
    </w:lvl>
    <w:lvl w:ilvl="7" w:tplc="F4563A38">
      <w:numFmt w:val="bullet"/>
      <w:lvlText w:val="•"/>
      <w:lvlJc w:val="left"/>
      <w:pPr>
        <w:ind w:left="5012" w:hanging="173"/>
      </w:pPr>
      <w:rPr>
        <w:rFonts w:hint="default"/>
        <w:lang w:val="en-US" w:eastAsia="en-US" w:bidi="en-US"/>
      </w:rPr>
    </w:lvl>
    <w:lvl w:ilvl="8" w:tplc="E7CE66FE">
      <w:numFmt w:val="bullet"/>
      <w:lvlText w:val="•"/>
      <w:lvlJc w:val="left"/>
      <w:pPr>
        <w:ind w:left="5617" w:hanging="173"/>
      </w:pPr>
      <w:rPr>
        <w:rFonts w:hint="default"/>
        <w:lang w:val="en-US" w:eastAsia="en-US" w:bidi="en-US"/>
      </w:rPr>
    </w:lvl>
  </w:abstractNum>
  <w:abstractNum w:abstractNumId="40" w15:restartNumberingAfterBreak="0">
    <w:nsid w:val="701648D6"/>
    <w:multiLevelType w:val="multilevel"/>
    <w:tmpl w:val="E6864A5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A822C2"/>
    <w:multiLevelType w:val="hybridMultilevel"/>
    <w:tmpl w:val="5E1E1180"/>
    <w:lvl w:ilvl="0" w:tplc="D00E6878">
      <w:numFmt w:val="bullet"/>
      <w:lvlText w:val=""/>
      <w:lvlJc w:val="left"/>
      <w:pPr>
        <w:ind w:left="606" w:hanging="284"/>
      </w:pPr>
      <w:rPr>
        <w:rFonts w:ascii="Wingdings" w:eastAsia="Wingdings" w:hAnsi="Wingdings" w:cs="Wingdings" w:hint="default"/>
        <w:w w:val="100"/>
        <w:sz w:val="22"/>
        <w:szCs w:val="22"/>
        <w:lang w:val="en-US" w:eastAsia="en-US" w:bidi="en-US"/>
      </w:rPr>
    </w:lvl>
    <w:lvl w:ilvl="1" w:tplc="534C2318">
      <w:numFmt w:val="bullet"/>
      <w:lvlText w:val="•"/>
      <w:lvlJc w:val="left"/>
      <w:pPr>
        <w:ind w:left="1222" w:hanging="284"/>
      </w:pPr>
      <w:rPr>
        <w:rFonts w:hint="default"/>
        <w:lang w:val="en-US" w:eastAsia="en-US" w:bidi="en-US"/>
      </w:rPr>
    </w:lvl>
    <w:lvl w:ilvl="2" w:tplc="CF6AA1C6">
      <w:numFmt w:val="bullet"/>
      <w:lvlText w:val="•"/>
      <w:lvlJc w:val="left"/>
      <w:pPr>
        <w:ind w:left="1845" w:hanging="284"/>
      </w:pPr>
      <w:rPr>
        <w:rFonts w:hint="default"/>
        <w:lang w:val="en-US" w:eastAsia="en-US" w:bidi="en-US"/>
      </w:rPr>
    </w:lvl>
    <w:lvl w:ilvl="3" w:tplc="D5D4C0D8">
      <w:numFmt w:val="bullet"/>
      <w:lvlText w:val="•"/>
      <w:lvlJc w:val="left"/>
      <w:pPr>
        <w:ind w:left="2468" w:hanging="284"/>
      </w:pPr>
      <w:rPr>
        <w:rFonts w:hint="default"/>
        <w:lang w:val="en-US" w:eastAsia="en-US" w:bidi="en-US"/>
      </w:rPr>
    </w:lvl>
    <w:lvl w:ilvl="4" w:tplc="BD109B9C">
      <w:numFmt w:val="bullet"/>
      <w:lvlText w:val="•"/>
      <w:lvlJc w:val="left"/>
      <w:pPr>
        <w:ind w:left="3090" w:hanging="284"/>
      </w:pPr>
      <w:rPr>
        <w:rFonts w:hint="default"/>
        <w:lang w:val="en-US" w:eastAsia="en-US" w:bidi="en-US"/>
      </w:rPr>
    </w:lvl>
    <w:lvl w:ilvl="5" w:tplc="56F0D0B6">
      <w:numFmt w:val="bullet"/>
      <w:lvlText w:val="•"/>
      <w:lvlJc w:val="left"/>
      <w:pPr>
        <w:ind w:left="3713" w:hanging="284"/>
      </w:pPr>
      <w:rPr>
        <w:rFonts w:hint="default"/>
        <w:lang w:val="en-US" w:eastAsia="en-US" w:bidi="en-US"/>
      </w:rPr>
    </w:lvl>
    <w:lvl w:ilvl="6" w:tplc="5BEE5518">
      <w:numFmt w:val="bullet"/>
      <w:lvlText w:val="•"/>
      <w:lvlJc w:val="left"/>
      <w:pPr>
        <w:ind w:left="4336" w:hanging="284"/>
      </w:pPr>
      <w:rPr>
        <w:rFonts w:hint="default"/>
        <w:lang w:val="en-US" w:eastAsia="en-US" w:bidi="en-US"/>
      </w:rPr>
    </w:lvl>
    <w:lvl w:ilvl="7" w:tplc="D612E740">
      <w:numFmt w:val="bullet"/>
      <w:lvlText w:val="•"/>
      <w:lvlJc w:val="left"/>
      <w:pPr>
        <w:ind w:left="4958" w:hanging="284"/>
      </w:pPr>
      <w:rPr>
        <w:rFonts w:hint="default"/>
        <w:lang w:val="en-US" w:eastAsia="en-US" w:bidi="en-US"/>
      </w:rPr>
    </w:lvl>
    <w:lvl w:ilvl="8" w:tplc="002E5F24">
      <w:numFmt w:val="bullet"/>
      <w:lvlText w:val="•"/>
      <w:lvlJc w:val="left"/>
      <w:pPr>
        <w:ind w:left="5581" w:hanging="284"/>
      </w:pPr>
      <w:rPr>
        <w:rFonts w:hint="default"/>
        <w:lang w:val="en-US" w:eastAsia="en-US" w:bidi="en-US"/>
      </w:rPr>
    </w:lvl>
  </w:abstractNum>
  <w:abstractNum w:abstractNumId="42" w15:restartNumberingAfterBreak="0">
    <w:nsid w:val="70A87226"/>
    <w:multiLevelType w:val="hybridMultilevel"/>
    <w:tmpl w:val="3262F6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0B22B84"/>
    <w:multiLevelType w:val="hybridMultilevel"/>
    <w:tmpl w:val="41582DFC"/>
    <w:lvl w:ilvl="0" w:tplc="A7AA8F42">
      <w:numFmt w:val="bullet"/>
      <w:lvlText w:val=""/>
      <w:lvlJc w:val="left"/>
      <w:pPr>
        <w:ind w:left="606" w:hanging="284"/>
      </w:pPr>
      <w:rPr>
        <w:rFonts w:ascii="Wingdings" w:eastAsia="Wingdings" w:hAnsi="Wingdings" w:cs="Wingdings" w:hint="default"/>
        <w:w w:val="100"/>
        <w:sz w:val="22"/>
        <w:szCs w:val="22"/>
        <w:lang w:val="en-US" w:eastAsia="en-US" w:bidi="en-US"/>
      </w:rPr>
    </w:lvl>
    <w:lvl w:ilvl="1" w:tplc="65889506">
      <w:numFmt w:val="bullet"/>
      <w:lvlText w:val="•"/>
      <w:lvlJc w:val="left"/>
      <w:pPr>
        <w:ind w:left="1222" w:hanging="284"/>
      </w:pPr>
      <w:rPr>
        <w:rFonts w:hint="default"/>
        <w:lang w:val="en-US" w:eastAsia="en-US" w:bidi="en-US"/>
      </w:rPr>
    </w:lvl>
    <w:lvl w:ilvl="2" w:tplc="840E8FB8">
      <w:numFmt w:val="bullet"/>
      <w:lvlText w:val="•"/>
      <w:lvlJc w:val="left"/>
      <w:pPr>
        <w:ind w:left="1845" w:hanging="284"/>
      </w:pPr>
      <w:rPr>
        <w:rFonts w:hint="default"/>
        <w:lang w:val="en-US" w:eastAsia="en-US" w:bidi="en-US"/>
      </w:rPr>
    </w:lvl>
    <w:lvl w:ilvl="3" w:tplc="E9F06072">
      <w:numFmt w:val="bullet"/>
      <w:lvlText w:val="•"/>
      <w:lvlJc w:val="left"/>
      <w:pPr>
        <w:ind w:left="2468" w:hanging="284"/>
      </w:pPr>
      <w:rPr>
        <w:rFonts w:hint="default"/>
        <w:lang w:val="en-US" w:eastAsia="en-US" w:bidi="en-US"/>
      </w:rPr>
    </w:lvl>
    <w:lvl w:ilvl="4" w:tplc="638EC2A8">
      <w:numFmt w:val="bullet"/>
      <w:lvlText w:val="•"/>
      <w:lvlJc w:val="left"/>
      <w:pPr>
        <w:ind w:left="3090" w:hanging="284"/>
      </w:pPr>
      <w:rPr>
        <w:rFonts w:hint="default"/>
        <w:lang w:val="en-US" w:eastAsia="en-US" w:bidi="en-US"/>
      </w:rPr>
    </w:lvl>
    <w:lvl w:ilvl="5" w:tplc="40706A90">
      <w:numFmt w:val="bullet"/>
      <w:lvlText w:val="•"/>
      <w:lvlJc w:val="left"/>
      <w:pPr>
        <w:ind w:left="3713" w:hanging="284"/>
      </w:pPr>
      <w:rPr>
        <w:rFonts w:hint="default"/>
        <w:lang w:val="en-US" w:eastAsia="en-US" w:bidi="en-US"/>
      </w:rPr>
    </w:lvl>
    <w:lvl w:ilvl="6" w:tplc="AC6E809E">
      <w:numFmt w:val="bullet"/>
      <w:lvlText w:val="•"/>
      <w:lvlJc w:val="left"/>
      <w:pPr>
        <w:ind w:left="4336" w:hanging="284"/>
      </w:pPr>
      <w:rPr>
        <w:rFonts w:hint="default"/>
        <w:lang w:val="en-US" w:eastAsia="en-US" w:bidi="en-US"/>
      </w:rPr>
    </w:lvl>
    <w:lvl w:ilvl="7" w:tplc="9ED25298">
      <w:numFmt w:val="bullet"/>
      <w:lvlText w:val="•"/>
      <w:lvlJc w:val="left"/>
      <w:pPr>
        <w:ind w:left="4958" w:hanging="284"/>
      </w:pPr>
      <w:rPr>
        <w:rFonts w:hint="default"/>
        <w:lang w:val="en-US" w:eastAsia="en-US" w:bidi="en-US"/>
      </w:rPr>
    </w:lvl>
    <w:lvl w:ilvl="8" w:tplc="12965AD0">
      <w:numFmt w:val="bullet"/>
      <w:lvlText w:val="•"/>
      <w:lvlJc w:val="left"/>
      <w:pPr>
        <w:ind w:left="5581" w:hanging="284"/>
      </w:pPr>
      <w:rPr>
        <w:rFonts w:hint="default"/>
        <w:lang w:val="en-US" w:eastAsia="en-US" w:bidi="en-US"/>
      </w:rPr>
    </w:lvl>
  </w:abstractNum>
  <w:abstractNum w:abstractNumId="44" w15:restartNumberingAfterBreak="0">
    <w:nsid w:val="716C1778"/>
    <w:multiLevelType w:val="hybridMultilevel"/>
    <w:tmpl w:val="33FA87DE"/>
    <w:lvl w:ilvl="0" w:tplc="B7362CDE">
      <w:numFmt w:val="bullet"/>
      <w:lvlText w:val=""/>
      <w:lvlJc w:val="left"/>
      <w:pPr>
        <w:ind w:left="825" w:hanging="360"/>
      </w:pPr>
      <w:rPr>
        <w:rFonts w:ascii="Wingdings" w:eastAsia="Wingdings" w:hAnsi="Wingdings" w:cs="Wingdings" w:hint="default"/>
        <w:w w:val="100"/>
        <w:sz w:val="22"/>
        <w:szCs w:val="22"/>
        <w:lang w:val="en-US" w:eastAsia="en-US" w:bidi="ar-SA"/>
      </w:rPr>
    </w:lvl>
    <w:lvl w:ilvl="1" w:tplc="B6B24EA8">
      <w:numFmt w:val="bullet"/>
      <w:lvlText w:val="•"/>
      <w:lvlJc w:val="left"/>
      <w:pPr>
        <w:ind w:left="1435" w:hanging="360"/>
      </w:pPr>
      <w:rPr>
        <w:rFonts w:hint="default"/>
        <w:lang w:val="en-US" w:eastAsia="en-US" w:bidi="ar-SA"/>
      </w:rPr>
    </w:lvl>
    <w:lvl w:ilvl="2" w:tplc="0CAC8D28">
      <w:numFmt w:val="bullet"/>
      <w:lvlText w:val="•"/>
      <w:lvlJc w:val="left"/>
      <w:pPr>
        <w:ind w:left="2051" w:hanging="360"/>
      </w:pPr>
      <w:rPr>
        <w:rFonts w:hint="default"/>
        <w:lang w:val="en-US" w:eastAsia="en-US" w:bidi="ar-SA"/>
      </w:rPr>
    </w:lvl>
    <w:lvl w:ilvl="3" w:tplc="9C9A52C6">
      <w:numFmt w:val="bullet"/>
      <w:lvlText w:val="•"/>
      <w:lvlJc w:val="left"/>
      <w:pPr>
        <w:ind w:left="2667" w:hanging="360"/>
      </w:pPr>
      <w:rPr>
        <w:rFonts w:hint="default"/>
        <w:lang w:val="en-US" w:eastAsia="en-US" w:bidi="ar-SA"/>
      </w:rPr>
    </w:lvl>
    <w:lvl w:ilvl="4" w:tplc="ECB433F4">
      <w:numFmt w:val="bullet"/>
      <w:lvlText w:val="•"/>
      <w:lvlJc w:val="left"/>
      <w:pPr>
        <w:ind w:left="3283" w:hanging="360"/>
      </w:pPr>
      <w:rPr>
        <w:rFonts w:hint="default"/>
        <w:lang w:val="en-US" w:eastAsia="en-US" w:bidi="ar-SA"/>
      </w:rPr>
    </w:lvl>
    <w:lvl w:ilvl="5" w:tplc="9620B97C">
      <w:numFmt w:val="bullet"/>
      <w:lvlText w:val="•"/>
      <w:lvlJc w:val="left"/>
      <w:pPr>
        <w:ind w:left="3899" w:hanging="360"/>
      </w:pPr>
      <w:rPr>
        <w:rFonts w:hint="default"/>
        <w:lang w:val="en-US" w:eastAsia="en-US" w:bidi="ar-SA"/>
      </w:rPr>
    </w:lvl>
    <w:lvl w:ilvl="6" w:tplc="70AE401E">
      <w:numFmt w:val="bullet"/>
      <w:lvlText w:val="•"/>
      <w:lvlJc w:val="left"/>
      <w:pPr>
        <w:ind w:left="4515" w:hanging="360"/>
      </w:pPr>
      <w:rPr>
        <w:rFonts w:hint="default"/>
        <w:lang w:val="en-US" w:eastAsia="en-US" w:bidi="ar-SA"/>
      </w:rPr>
    </w:lvl>
    <w:lvl w:ilvl="7" w:tplc="444801A6">
      <w:numFmt w:val="bullet"/>
      <w:lvlText w:val="•"/>
      <w:lvlJc w:val="left"/>
      <w:pPr>
        <w:ind w:left="5131" w:hanging="360"/>
      </w:pPr>
      <w:rPr>
        <w:rFonts w:hint="default"/>
        <w:lang w:val="en-US" w:eastAsia="en-US" w:bidi="ar-SA"/>
      </w:rPr>
    </w:lvl>
    <w:lvl w:ilvl="8" w:tplc="979228F8">
      <w:numFmt w:val="bullet"/>
      <w:lvlText w:val="•"/>
      <w:lvlJc w:val="left"/>
      <w:pPr>
        <w:ind w:left="5747" w:hanging="360"/>
      </w:pPr>
      <w:rPr>
        <w:rFonts w:hint="default"/>
        <w:lang w:val="en-US" w:eastAsia="en-US" w:bidi="ar-SA"/>
      </w:rPr>
    </w:lvl>
  </w:abstractNum>
  <w:abstractNum w:abstractNumId="45" w15:restartNumberingAfterBreak="0">
    <w:nsid w:val="71923546"/>
    <w:multiLevelType w:val="hybridMultilevel"/>
    <w:tmpl w:val="32D2128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6" w15:restartNumberingAfterBreak="0">
    <w:nsid w:val="72CD6D59"/>
    <w:multiLevelType w:val="hybridMultilevel"/>
    <w:tmpl w:val="82CAFABA"/>
    <w:lvl w:ilvl="0" w:tplc="769E2CF4">
      <w:numFmt w:val="bullet"/>
      <w:lvlText w:val=""/>
      <w:lvlJc w:val="left"/>
      <w:pPr>
        <w:ind w:left="607" w:hanging="284"/>
      </w:pPr>
      <w:rPr>
        <w:rFonts w:ascii="Wingdings" w:eastAsia="Wingdings" w:hAnsi="Wingdings" w:cs="Wingdings" w:hint="default"/>
        <w:w w:val="100"/>
        <w:sz w:val="22"/>
        <w:szCs w:val="22"/>
        <w:lang w:val="en-US" w:eastAsia="en-US" w:bidi="en-US"/>
      </w:rPr>
    </w:lvl>
    <w:lvl w:ilvl="1" w:tplc="FEF2533A">
      <w:numFmt w:val="bullet"/>
      <w:lvlText w:val="•"/>
      <w:lvlJc w:val="left"/>
      <w:pPr>
        <w:ind w:left="1190" w:hanging="284"/>
      </w:pPr>
      <w:rPr>
        <w:rFonts w:hint="default"/>
        <w:lang w:val="en-US" w:eastAsia="en-US" w:bidi="en-US"/>
      </w:rPr>
    </w:lvl>
    <w:lvl w:ilvl="2" w:tplc="2D58F73A">
      <w:numFmt w:val="bullet"/>
      <w:lvlText w:val="•"/>
      <w:lvlJc w:val="left"/>
      <w:pPr>
        <w:ind w:left="1781" w:hanging="284"/>
      </w:pPr>
      <w:rPr>
        <w:rFonts w:hint="default"/>
        <w:lang w:val="en-US" w:eastAsia="en-US" w:bidi="en-US"/>
      </w:rPr>
    </w:lvl>
    <w:lvl w:ilvl="3" w:tplc="324280DA">
      <w:numFmt w:val="bullet"/>
      <w:lvlText w:val="•"/>
      <w:lvlJc w:val="left"/>
      <w:pPr>
        <w:ind w:left="2372" w:hanging="284"/>
      </w:pPr>
      <w:rPr>
        <w:rFonts w:hint="default"/>
        <w:lang w:val="en-US" w:eastAsia="en-US" w:bidi="en-US"/>
      </w:rPr>
    </w:lvl>
    <w:lvl w:ilvl="4" w:tplc="98186F58">
      <w:numFmt w:val="bullet"/>
      <w:lvlText w:val="•"/>
      <w:lvlJc w:val="left"/>
      <w:pPr>
        <w:ind w:left="2962" w:hanging="284"/>
      </w:pPr>
      <w:rPr>
        <w:rFonts w:hint="default"/>
        <w:lang w:val="en-US" w:eastAsia="en-US" w:bidi="en-US"/>
      </w:rPr>
    </w:lvl>
    <w:lvl w:ilvl="5" w:tplc="1960DC64">
      <w:numFmt w:val="bullet"/>
      <w:lvlText w:val="•"/>
      <w:lvlJc w:val="left"/>
      <w:pPr>
        <w:ind w:left="3553" w:hanging="284"/>
      </w:pPr>
      <w:rPr>
        <w:rFonts w:hint="default"/>
        <w:lang w:val="en-US" w:eastAsia="en-US" w:bidi="en-US"/>
      </w:rPr>
    </w:lvl>
    <w:lvl w:ilvl="6" w:tplc="72C67850">
      <w:numFmt w:val="bullet"/>
      <w:lvlText w:val="•"/>
      <w:lvlJc w:val="left"/>
      <w:pPr>
        <w:ind w:left="4144" w:hanging="284"/>
      </w:pPr>
      <w:rPr>
        <w:rFonts w:hint="default"/>
        <w:lang w:val="en-US" w:eastAsia="en-US" w:bidi="en-US"/>
      </w:rPr>
    </w:lvl>
    <w:lvl w:ilvl="7" w:tplc="36525842">
      <w:numFmt w:val="bullet"/>
      <w:lvlText w:val="•"/>
      <w:lvlJc w:val="left"/>
      <w:pPr>
        <w:ind w:left="4734" w:hanging="284"/>
      </w:pPr>
      <w:rPr>
        <w:rFonts w:hint="default"/>
        <w:lang w:val="en-US" w:eastAsia="en-US" w:bidi="en-US"/>
      </w:rPr>
    </w:lvl>
    <w:lvl w:ilvl="8" w:tplc="45B6C9D8">
      <w:numFmt w:val="bullet"/>
      <w:lvlText w:val="•"/>
      <w:lvlJc w:val="left"/>
      <w:pPr>
        <w:ind w:left="5325" w:hanging="284"/>
      </w:pPr>
      <w:rPr>
        <w:rFonts w:hint="default"/>
        <w:lang w:val="en-US" w:eastAsia="en-US" w:bidi="en-US"/>
      </w:rPr>
    </w:lvl>
  </w:abstractNum>
  <w:abstractNum w:abstractNumId="47" w15:restartNumberingAfterBreak="0">
    <w:nsid w:val="73F25134"/>
    <w:multiLevelType w:val="multilevel"/>
    <w:tmpl w:val="0122C008"/>
    <w:lvl w:ilvl="0">
      <w:start w:val="6"/>
      <w:numFmt w:val="decimal"/>
      <w:lvlText w:val="%1"/>
      <w:lvlJc w:val="left"/>
      <w:pPr>
        <w:ind w:left="107" w:hanging="370"/>
      </w:pPr>
      <w:rPr>
        <w:rFonts w:hint="default"/>
        <w:lang w:val="en-US" w:eastAsia="en-US" w:bidi="en-US"/>
      </w:rPr>
    </w:lvl>
    <w:lvl w:ilvl="1">
      <w:start w:val="2"/>
      <w:numFmt w:val="decimal"/>
      <w:lvlText w:val="%1.%2"/>
      <w:lvlJc w:val="left"/>
      <w:pPr>
        <w:ind w:left="107" w:hanging="370"/>
      </w:pPr>
      <w:rPr>
        <w:rFonts w:ascii="Arial" w:eastAsia="Arial" w:hAnsi="Arial" w:cs="Arial" w:hint="default"/>
        <w:spacing w:val="-1"/>
        <w:w w:val="100"/>
        <w:sz w:val="22"/>
        <w:szCs w:val="22"/>
        <w:lang w:val="en-US" w:eastAsia="en-US" w:bidi="en-US"/>
      </w:rPr>
    </w:lvl>
    <w:lvl w:ilvl="2">
      <w:start w:val="1"/>
      <w:numFmt w:val="decimal"/>
      <w:lvlText w:val="%1.%2.%3"/>
      <w:lvlJc w:val="left"/>
      <w:pPr>
        <w:ind w:left="107" w:hanging="583"/>
      </w:pPr>
      <w:rPr>
        <w:rFonts w:ascii="Arial" w:eastAsia="Arial" w:hAnsi="Arial" w:cs="Arial" w:hint="default"/>
        <w:w w:val="100"/>
        <w:sz w:val="22"/>
        <w:szCs w:val="22"/>
        <w:lang w:val="en-US" w:eastAsia="en-US" w:bidi="en-US"/>
      </w:rPr>
    </w:lvl>
    <w:lvl w:ilvl="3">
      <w:numFmt w:val="bullet"/>
      <w:lvlText w:val="•"/>
      <w:lvlJc w:val="left"/>
      <w:pPr>
        <w:ind w:left="1554" w:hanging="583"/>
      </w:pPr>
      <w:rPr>
        <w:rFonts w:hint="default"/>
        <w:lang w:val="en-US" w:eastAsia="en-US" w:bidi="en-US"/>
      </w:rPr>
    </w:lvl>
    <w:lvl w:ilvl="4">
      <w:numFmt w:val="bullet"/>
      <w:lvlText w:val="•"/>
      <w:lvlJc w:val="left"/>
      <w:pPr>
        <w:ind w:left="2039" w:hanging="583"/>
      </w:pPr>
      <w:rPr>
        <w:rFonts w:hint="default"/>
        <w:lang w:val="en-US" w:eastAsia="en-US" w:bidi="en-US"/>
      </w:rPr>
    </w:lvl>
    <w:lvl w:ilvl="5">
      <w:numFmt w:val="bullet"/>
      <w:lvlText w:val="•"/>
      <w:lvlJc w:val="left"/>
      <w:pPr>
        <w:ind w:left="2524" w:hanging="583"/>
      </w:pPr>
      <w:rPr>
        <w:rFonts w:hint="default"/>
        <w:lang w:val="en-US" w:eastAsia="en-US" w:bidi="en-US"/>
      </w:rPr>
    </w:lvl>
    <w:lvl w:ilvl="6">
      <w:numFmt w:val="bullet"/>
      <w:lvlText w:val="•"/>
      <w:lvlJc w:val="left"/>
      <w:pPr>
        <w:ind w:left="3009" w:hanging="583"/>
      </w:pPr>
      <w:rPr>
        <w:rFonts w:hint="default"/>
        <w:lang w:val="en-US" w:eastAsia="en-US" w:bidi="en-US"/>
      </w:rPr>
    </w:lvl>
    <w:lvl w:ilvl="7">
      <w:numFmt w:val="bullet"/>
      <w:lvlText w:val="•"/>
      <w:lvlJc w:val="left"/>
      <w:pPr>
        <w:ind w:left="3494" w:hanging="583"/>
      </w:pPr>
      <w:rPr>
        <w:rFonts w:hint="default"/>
        <w:lang w:val="en-US" w:eastAsia="en-US" w:bidi="en-US"/>
      </w:rPr>
    </w:lvl>
    <w:lvl w:ilvl="8">
      <w:numFmt w:val="bullet"/>
      <w:lvlText w:val="•"/>
      <w:lvlJc w:val="left"/>
      <w:pPr>
        <w:ind w:left="3979" w:hanging="583"/>
      </w:pPr>
      <w:rPr>
        <w:rFonts w:hint="default"/>
        <w:lang w:val="en-US" w:eastAsia="en-US" w:bidi="en-US"/>
      </w:rPr>
    </w:lvl>
  </w:abstractNum>
  <w:abstractNum w:abstractNumId="48" w15:restartNumberingAfterBreak="0">
    <w:nsid w:val="76D05CF8"/>
    <w:multiLevelType w:val="hybridMultilevel"/>
    <w:tmpl w:val="17FEF308"/>
    <w:lvl w:ilvl="0" w:tplc="969681C6">
      <w:start w:val="4"/>
      <w:numFmt w:val="bullet"/>
      <w:lvlText w:val="-"/>
      <w:lvlJc w:val="left"/>
      <w:pPr>
        <w:ind w:left="859" w:hanging="360"/>
      </w:pPr>
      <w:rPr>
        <w:rFonts w:ascii="Arial" w:eastAsiaTheme="minorHAnsi" w:hAnsi="Arial" w:cs="Arial" w:hint="default"/>
      </w:rPr>
    </w:lvl>
    <w:lvl w:ilvl="1" w:tplc="34090003">
      <w:start w:val="1"/>
      <w:numFmt w:val="bullet"/>
      <w:lvlText w:val="o"/>
      <w:lvlJc w:val="left"/>
      <w:pPr>
        <w:ind w:left="1579" w:hanging="360"/>
      </w:pPr>
      <w:rPr>
        <w:rFonts w:ascii="Courier New" w:hAnsi="Courier New" w:cs="Courier New" w:hint="default"/>
      </w:rPr>
    </w:lvl>
    <w:lvl w:ilvl="2" w:tplc="34090005" w:tentative="1">
      <w:start w:val="1"/>
      <w:numFmt w:val="bullet"/>
      <w:lvlText w:val=""/>
      <w:lvlJc w:val="left"/>
      <w:pPr>
        <w:ind w:left="2299" w:hanging="360"/>
      </w:pPr>
      <w:rPr>
        <w:rFonts w:ascii="Wingdings" w:hAnsi="Wingdings" w:hint="default"/>
      </w:rPr>
    </w:lvl>
    <w:lvl w:ilvl="3" w:tplc="34090001" w:tentative="1">
      <w:start w:val="1"/>
      <w:numFmt w:val="bullet"/>
      <w:lvlText w:val=""/>
      <w:lvlJc w:val="left"/>
      <w:pPr>
        <w:ind w:left="3019" w:hanging="360"/>
      </w:pPr>
      <w:rPr>
        <w:rFonts w:ascii="Symbol" w:hAnsi="Symbol" w:hint="default"/>
      </w:rPr>
    </w:lvl>
    <w:lvl w:ilvl="4" w:tplc="34090003" w:tentative="1">
      <w:start w:val="1"/>
      <w:numFmt w:val="bullet"/>
      <w:lvlText w:val="o"/>
      <w:lvlJc w:val="left"/>
      <w:pPr>
        <w:ind w:left="3739" w:hanging="360"/>
      </w:pPr>
      <w:rPr>
        <w:rFonts w:ascii="Courier New" w:hAnsi="Courier New" w:cs="Courier New" w:hint="default"/>
      </w:rPr>
    </w:lvl>
    <w:lvl w:ilvl="5" w:tplc="34090005" w:tentative="1">
      <w:start w:val="1"/>
      <w:numFmt w:val="bullet"/>
      <w:lvlText w:val=""/>
      <w:lvlJc w:val="left"/>
      <w:pPr>
        <w:ind w:left="4459" w:hanging="360"/>
      </w:pPr>
      <w:rPr>
        <w:rFonts w:ascii="Wingdings" w:hAnsi="Wingdings" w:hint="default"/>
      </w:rPr>
    </w:lvl>
    <w:lvl w:ilvl="6" w:tplc="34090001" w:tentative="1">
      <w:start w:val="1"/>
      <w:numFmt w:val="bullet"/>
      <w:lvlText w:val=""/>
      <w:lvlJc w:val="left"/>
      <w:pPr>
        <w:ind w:left="5179" w:hanging="360"/>
      </w:pPr>
      <w:rPr>
        <w:rFonts w:ascii="Symbol" w:hAnsi="Symbol" w:hint="default"/>
      </w:rPr>
    </w:lvl>
    <w:lvl w:ilvl="7" w:tplc="34090003" w:tentative="1">
      <w:start w:val="1"/>
      <w:numFmt w:val="bullet"/>
      <w:lvlText w:val="o"/>
      <w:lvlJc w:val="left"/>
      <w:pPr>
        <w:ind w:left="5899" w:hanging="360"/>
      </w:pPr>
      <w:rPr>
        <w:rFonts w:ascii="Courier New" w:hAnsi="Courier New" w:cs="Courier New" w:hint="default"/>
      </w:rPr>
    </w:lvl>
    <w:lvl w:ilvl="8" w:tplc="34090005" w:tentative="1">
      <w:start w:val="1"/>
      <w:numFmt w:val="bullet"/>
      <w:lvlText w:val=""/>
      <w:lvlJc w:val="left"/>
      <w:pPr>
        <w:ind w:left="6619" w:hanging="360"/>
      </w:pPr>
      <w:rPr>
        <w:rFonts w:ascii="Wingdings" w:hAnsi="Wingdings" w:hint="default"/>
      </w:rPr>
    </w:lvl>
  </w:abstractNum>
  <w:abstractNum w:abstractNumId="49" w15:restartNumberingAfterBreak="0">
    <w:nsid w:val="79655894"/>
    <w:multiLevelType w:val="multilevel"/>
    <w:tmpl w:val="B8309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A684642"/>
    <w:multiLevelType w:val="hybridMultilevel"/>
    <w:tmpl w:val="08E6B4A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abstractNumId w:val="35"/>
  </w:num>
  <w:num w:numId="2">
    <w:abstractNumId w:val="22"/>
  </w:num>
  <w:num w:numId="3">
    <w:abstractNumId w:val="50"/>
  </w:num>
  <w:num w:numId="4">
    <w:abstractNumId w:val="45"/>
  </w:num>
  <w:num w:numId="5">
    <w:abstractNumId w:val="1"/>
  </w:num>
  <w:num w:numId="6">
    <w:abstractNumId w:val="48"/>
  </w:num>
  <w:num w:numId="7">
    <w:abstractNumId w:val="42"/>
  </w:num>
  <w:num w:numId="8">
    <w:abstractNumId w:val="26"/>
  </w:num>
  <w:num w:numId="9">
    <w:abstractNumId w:val="0"/>
  </w:num>
  <w:num w:numId="10">
    <w:abstractNumId w:val="37"/>
  </w:num>
  <w:num w:numId="11">
    <w:abstractNumId w:val="14"/>
  </w:num>
  <w:num w:numId="12">
    <w:abstractNumId w:val="27"/>
  </w:num>
  <w:num w:numId="13">
    <w:abstractNumId w:val="2"/>
  </w:num>
  <w:num w:numId="14">
    <w:abstractNumId w:val="44"/>
  </w:num>
  <w:num w:numId="15">
    <w:abstractNumId w:val="36"/>
  </w:num>
  <w:num w:numId="16">
    <w:abstractNumId w:val="28"/>
  </w:num>
  <w:num w:numId="17">
    <w:abstractNumId w:val="38"/>
  </w:num>
  <w:num w:numId="18">
    <w:abstractNumId w:val="13"/>
  </w:num>
  <w:num w:numId="19">
    <w:abstractNumId w:val="9"/>
  </w:num>
  <w:num w:numId="20">
    <w:abstractNumId w:val="29"/>
  </w:num>
  <w:num w:numId="21">
    <w:abstractNumId w:val="3"/>
  </w:num>
  <w:num w:numId="22">
    <w:abstractNumId w:val="40"/>
  </w:num>
  <w:num w:numId="23">
    <w:abstractNumId w:val="7"/>
  </w:num>
  <w:num w:numId="24">
    <w:abstractNumId w:val="10"/>
  </w:num>
  <w:num w:numId="25">
    <w:abstractNumId w:val="8"/>
  </w:num>
  <w:num w:numId="26">
    <w:abstractNumId w:val="49"/>
  </w:num>
  <w:num w:numId="27">
    <w:abstractNumId w:val="5"/>
  </w:num>
  <w:num w:numId="28">
    <w:abstractNumId w:val="20"/>
  </w:num>
  <w:num w:numId="29">
    <w:abstractNumId w:val="4"/>
  </w:num>
  <w:num w:numId="30">
    <w:abstractNumId w:val="32"/>
  </w:num>
  <w:num w:numId="31">
    <w:abstractNumId w:val="17"/>
  </w:num>
  <w:num w:numId="32">
    <w:abstractNumId w:val="34"/>
  </w:num>
  <w:num w:numId="33">
    <w:abstractNumId w:val="15"/>
  </w:num>
  <w:num w:numId="34">
    <w:abstractNumId w:val="11"/>
  </w:num>
  <w:num w:numId="35">
    <w:abstractNumId w:val="16"/>
  </w:num>
  <w:num w:numId="36">
    <w:abstractNumId w:val="12"/>
  </w:num>
  <w:num w:numId="37">
    <w:abstractNumId w:val="24"/>
  </w:num>
  <w:num w:numId="38">
    <w:abstractNumId w:val="25"/>
  </w:num>
  <w:num w:numId="39">
    <w:abstractNumId w:val="23"/>
  </w:num>
  <w:num w:numId="40">
    <w:abstractNumId w:val="19"/>
  </w:num>
  <w:num w:numId="41">
    <w:abstractNumId w:val="43"/>
  </w:num>
  <w:num w:numId="42">
    <w:abstractNumId w:val="18"/>
  </w:num>
  <w:num w:numId="43">
    <w:abstractNumId w:val="21"/>
  </w:num>
  <w:num w:numId="44">
    <w:abstractNumId w:val="30"/>
  </w:num>
  <w:num w:numId="45">
    <w:abstractNumId w:val="33"/>
  </w:num>
  <w:num w:numId="46">
    <w:abstractNumId w:val="41"/>
  </w:num>
  <w:num w:numId="47">
    <w:abstractNumId w:val="39"/>
  </w:num>
  <w:num w:numId="48">
    <w:abstractNumId w:val="6"/>
  </w:num>
  <w:num w:numId="49">
    <w:abstractNumId w:val="47"/>
  </w:num>
  <w:num w:numId="50">
    <w:abstractNumId w:val="46"/>
  </w:num>
  <w:num w:numId="51">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23"/>
    <w:rsid w:val="00042035"/>
    <w:rsid w:val="000525B1"/>
    <w:rsid w:val="0006156D"/>
    <w:rsid w:val="00062370"/>
    <w:rsid w:val="000A23AC"/>
    <w:rsid w:val="000B2C94"/>
    <w:rsid w:val="000C531E"/>
    <w:rsid w:val="000D0425"/>
    <w:rsid w:val="000D682E"/>
    <w:rsid w:val="000D75CB"/>
    <w:rsid w:val="000E386C"/>
    <w:rsid w:val="000E60D4"/>
    <w:rsid w:val="001051C7"/>
    <w:rsid w:val="001250CE"/>
    <w:rsid w:val="0016580B"/>
    <w:rsid w:val="00180DAD"/>
    <w:rsid w:val="001823E6"/>
    <w:rsid w:val="0019576D"/>
    <w:rsid w:val="001A5206"/>
    <w:rsid w:val="001C52EE"/>
    <w:rsid w:val="001D1072"/>
    <w:rsid w:val="001D7C51"/>
    <w:rsid w:val="001E3CF4"/>
    <w:rsid w:val="001F7466"/>
    <w:rsid w:val="00200826"/>
    <w:rsid w:val="00223589"/>
    <w:rsid w:val="00240B01"/>
    <w:rsid w:val="002550B6"/>
    <w:rsid w:val="00260B80"/>
    <w:rsid w:val="00264230"/>
    <w:rsid w:val="00267D73"/>
    <w:rsid w:val="00291FE1"/>
    <w:rsid w:val="002928EB"/>
    <w:rsid w:val="002A07D0"/>
    <w:rsid w:val="002D102C"/>
    <w:rsid w:val="002E383A"/>
    <w:rsid w:val="002F6EA0"/>
    <w:rsid w:val="00321656"/>
    <w:rsid w:val="003232B2"/>
    <w:rsid w:val="00326465"/>
    <w:rsid w:val="00336EBD"/>
    <w:rsid w:val="003433B9"/>
    <w:rsid w:val="00377AFE"/>
    <w:rsid w:val="00386603"/>
    <w:rsid w:val="003A4F3D"/>
    <w:rsid w:val="003B475C"/>
    <w:rsid w:val="003B4A7A"/>
    <w:rsid w:val="003E2992"/>
    <w:rsid w:val="004063F1"/>
    <w:rsid w:val="00412697"/>
    <w:rsid w:val="00435829"/>
    <w:rsid w:val="00442757"/>
    <w:rsid w:val="004451C2"/>
    <w:rsid w:val="00453864"/>
    <w:rsid w:val="00463E45"/>
    <w:rsid w:val="0047501A"/>
    <w:rsid w:val="004937C6"/>
    <w:rsid w:val="004A70B5"/>
    <w:rsid w:val="004C1C60"/>
    <w:rsid w:val="004D133F"/>
    <w:rsid w:val="004E5246"/>
    <w:rsid w:val="004F21D3"/>
    <w:rsid w:val="0050398B"/>
    <w:rsid w:val="0050795A"/>
    <w:rsid w:val="005113BE"/>
    <w:rsid w:val="005230CF"/>
    <w:rsid w:val="00541B3D"/>
    <w:rsid w:val="00546618"/>
    <w:rsid w:val="005866BB"/>
    <w:rsid w:val="0059207F"/>
    <w:rsid w:val="00593BE5"/>
    <w:rsid w:val="005A0E10"/>
    <w:rsid w:val="005C3917"/>
    <w:rsid w:val="005C54C7"/>
    <w:rsid w:val="005D4F28"/>
    <w:rsid w:val="005E4EF8"/>
    <w:rsid w:val="005F3FAB"/>
    <w:rsid w:val="005F45B3"/>
    <w:rsid w:val="0062285D"/>
    <w:rsid w:val="00624D4E"/>
    <w:rsid w:val="00645D9B"/>
    <w:rsid w:val="0066619E"/>
    <w:rsid w:val="006737B8"/>
    <w:rsid w:val="006B31DE"/>
    <w:rsid w:val="006D0823"/>
    <w:rsid w:val="007114FF"/>
    <w:rsid w:val="00717540"/>
    <w:rsid w:val="00730BE1"/>
    <w:rsid w:val="0074037E"/>
    <w:rsid w:val="007533E6"/>
    <w:rsid w:val="00773D40"/>
    <w:rsid w:val="0078226B"/>
    <w:rsid w:val="007906ED"/>
    <w:rsid w:val="007946DF"/>
    <w:rsid w:val="007D5501"/>
    <w:rsid w:val="007E5139"/>
    <w:rsid w:val="007F3F31"/>
    <w:rsid w:val="00832E55"/>
    <w:rsid w:val="00841584"/>
    <w:rsid w:val="00846946"/>
    <w:rsid w:val="008611A3"/>
    <w:rsid w:val="00870B36"/>
    <w:rsid w:val="0087327F"/>
    <w:rsid w:val="008A28AB"/>
    <w:rsid w:val="008B11AC"/>
    <w:rsid w:val="008B3952"/>
    <w:rsid w:val="008B6A5F"/>
    <w:rsid w:val="008C4D20"/>
    <w:rsid w:val="008C7273"/>
    <w:rsid w:val="008E2DA8"/>
    <w:rsid w:val="008F6326"/>
    <w:rsid w:val="0093203B"/>
    <w:rsid w:val="009365A4"/>
    <w:rsid w:val="00953222"/>
    <w:rsid w:val="00963305"/>
    <w:rsid w:val="00972337"/>
    <w:rsid w:val="00982A93"/>
    <w:rsid w:val="00984C69"/>
    <w:rsid w:val="009A5A2E"/>
    <w:rsid w:val="00A117B9"/>
    <w:rsid w:val="00A24825"/>
    <w:rsid w:val="00A27916"/>
    <w:rsid w:val="00A27F73"/>
    <w:rsid w:val="00A3518B"/>
    <w:rsid w:val="00A43430"/>
    <w:rsid w:val="00A43F76"/>
    <w:rsid w:val="00A50E0A"/>
    <w:rsid w:val="00A57FA7"/>
    <w:rsid w:val="00A76301"/>
    <w:rsid w:val="00A83541"/>
    <w:rsid w:val="00A97250"/>
    <w:rsid w:val="00AA0394"/>
    <w:rsid w:val="00AB45C1"/>
    <w:rsid w:val="00AC42BB"/>
    <w:rsid w:val="00AE3007"/>
    <w:rsid w:val="00B25CC6"/>
    <w:rsid w:val="00B517E9"/>
    <w:rsid w:val="00B55C91"/>
    <w:rsid w:val="00B80B70"/>
    <w:rsid w:val="00B85B38"/>
    <w:rsid w:val="00B9128D"/>
    <w:rsid w:val="00B966FC"/>
    <w:rsid w:val="00BA5771"/>
    <w:rsid w:val="00BA66C4"/>
    <w:rsid w:val="00C01C0C"/>
    <w:rsid w:val="00C25319"/>
    <w:rsid w:val="00C3779F"/>
    <w:rsid w:val="00C71DF0"/>
    <w:rsid w:val="00C753A6"/>
    <w:rsid w:val="00C8003F"/>
    <w:rsid w:val="00C96C2E"/>
    <w:rsid w:val="00C97F67"/>
    <w:rsid w:val="00CA7969"/>
    <w:rsid w:val="00CB0E13"/>
    <w:rsid w:val="00CB5788"/>
    <w:rsid w:val="00CC4F9B"/>
    <w:rsid w:val="00CE157A"/>
    <w:rsid w:val="00D1652A"/>
    <w:rsid w:val="00D20E05"/>
    <w:rsid w:val="00D27D6A"/>
    <w:rsid w:val="00D3482E"/>
    <w:rsid w:val="00D84203"/>
    <w:rsid w:val="00DC556E"/>
    <w:rsid w:val="00DE116F"/>
    <w:rsid w:val="00DE1906"/>
    <w:rsid w:val="00DF32E8"/>
    <w:rsid w:val="00E01D16"/>
    <w:rsid w:val="00E16BB0"/>
    <w:rsid w:val="00E217FF"/>
    <w:rsid w:val="00E25F78"/>
    <w:rsid w:val="00E2691E"/>
    <w:rsid w:val="00E73808"/>
    <w:rsid w:val="00E73932"/>
    <w:rsid w:val="00E772BA"/>
    <w:rsid w:val="00E9051F"/>
    <w:rsid w:val="00EA31E8"/>
    <w:rsid w:val="00EA4013"/>
    <w:rsid w:val="00EB5147"/>
    <w:rsid w:val="00EE1E0D"/>
    <w:rsid w:val="00F172D9"/>
    <w:rsid w:val="00F407F5"/>
    <w:rsid w:val="00F53E47"/>
    <w:rsid w:val="00F7113A"/>
    <w:rsid w:val="00F7230A"/>
    <w:rsid w:val="00F96BAC"/>
    <w:rsid w:val="00FA0C85"/>
    <w:rsid w:val="00FB4D3A"/>
    <w:rsid w:val="00FC3605"/>
    <w:rsid w:val="00FD090E"/>
    <w:rsid w:val="00FF5F81"/>
    <w:rsid w:val="00FF69E6"/>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FE4C"/>
  <w15:chartTrackingRefBased/>
  <w15:docId w15:val="{5E4FB6D4-E4E6-4479-98F2-C650185D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23"/>
  </w:style>
  <w:style w:type="paragraph" w:styleId="Heading3">
    <w:name w:val="heading 3"/>
    <w:basedOn w:val="Normal"/>
    <w:next w:val="Normal"/>
    <w:link w:val="Heading3Char"/>
    <w:uiPriority w:val="9"/>
    <w:unhideWhenUsed/>
    <w:qFormat/>
    <w:rsid w:val="002550B6"/>
    <w:pPr>
      <w:spacing w:before="240" w:after="240" w:line="240" w:lineRule="auto"/>
      <w:ind w:left="603" w:hanging="425"/>
      <w:outlineLvl w:val="2"/>
    </w:pPr>
    <w:rPr>
      <w:rFonts w:ascii="Helvetica Neue" w:eastAsia="Helvetica Neue" w:hAnsi="Helvetica Neue" w:cs="Helvetica Neu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lp1,List Paragraph1,List Paragraph11"/>
    <w:basedOn w:val="Normal"/>
    <w:link w:val="ListParagraphChar"/>
    <w:uiPriority w:val="34"/>
    <w:qFormat/>
    <w:rsid w:val="006D0823"/>
    <w:pPr>
      <w:ind w:left="720"/>
      <w:contextualSpacing/>
    </w:pPr>
    <w:rPr>
      <w:lang w:val="en-US"/>
    </w:rPr>
  </w:style>
  <w:style w:type="character" w:customStyle="1" w:styleId="ListParagraphChar">
    <w:name w:val="List Paragraph Char"/>
    <w:aliases w:val="He Char,lp1 Char,List Paragraph1 Char,List Paragraph11 Char"/>
    <w:basedOn w:val="DefaultParagraphFont"/>
    <w:link w:val="ListParagraph"/>
    <w:uiPriority w:val="34"/>
    <w:rsid w:val="006D0823"/>
    <w:rPr>
      <w:lang w:val="en-US"/>
    </w:rPr>
  </w:style>
  <w:style w:type="paragraph" w:styleId="Header">
    <w:name w:val="header"/>
    <w:basedOn w:val="Normal"/>
    <w:link w:val="HeaderChar"/>
    <w:uiPriority w:val="99"/>
    <w:unhideWhenUsed/>
    <w:rsid w:val="006D082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D0823"/>
    <w:rPr>
      <w:lang w:val="en-US"/>
    </w:rPr>
  </w:style>
  <w:style w:type="paragraph" w:styleId="Footer">
    <w:name w:val="footer"/>
    <w:basedOn w:val="Normal"/>
    <w:link w:val="FooterChar"/>
    <w:uiPriority w:val="99"/>
    <w:unhideWhenUsed/>
    <w:rsid w:val="006D0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823"/>
  </w:style>
  <w:style w:type="paragraph" w:customStyle="1" w:styleId="Default">
    <w:name w:val="Default"/>
    <w:rsid w:val="0062285D"/>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2F6EA0"/>
    <w:pPr>
      <w:widowControl w:val="0"/>
      <w:autoSpaceDE w:val="0"/>
      <w:autoSpaceDN w:val="0"/>
      <w:spacing w:before="19" w:after="0" w:line="240" w:lineRule="auto"/>
      <w:ind w:left="33"/>
    </w:pPr>
    <w:rPr>
      <w:rFonts w:ascii="Arial" w:eastAsia="Arial" w:hAnsi="Arial" w:cs="Arial"/>
      <w:lang w:val="en-US" w:bidi="en-US"/>
    </w:rPr>
  </w:style>
  <w:style w:type="paragraph" w:styleId="Subtitle">
    <w:name w:val="Subtitle"/>
    <w:basedOn w:val="Normal"/>
    <w:next w:val="Normal"/>
    <w:link w:val="SubtitleChar"/>
    <w:uiPriority w:val="11"/>
    <w:qFormat/>
    <w:rsid w:val="009365A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365A4"/>
    <w:rPr>
      <w:rFonts w:ascii="Georgia" w:eastAsia="Georgia" w:hAnsi="Georgia" w:cs="Georgia"/>
      <w:i/>
      <w:color w:val="666666"/>
      <w:sz w:val="48"/>
      <w:szCs w:val="48"/>
    </w:rPr>
  </w:style>
  <w:style w:type="character" w:customStyle="1" w:styleId="Heading3Char">
    <w:name w:val="Heading 3 Char"/>
    <w:basedOn w:val="DefaultParagraphFont"/>
    <w:link w:val="Heading3"/>
    <w:uiPriority w:val="9"/>
    <w:rsid w:val="002550B6"/>
    <w:rPr>
      <w:rFonts w:ascii="Helvetica Neue" w:eastAsia="Helvetica Neue" w:hAnsi="Helvetica Neue" w:cs="Helvetica Neu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40">
      <w:bodyDiv w:val="1"/>
      <w:marLeft w:val="0"/>
      <w:marRight w:val="0"/>
      <w:marTop w:val="0"/>
      <w:marBottom w:val="0"/>
      <w:divBdr>
        <w:top w:val="none" w:sz="0" w:space="0" w:color="auto"/>
        <w:left w:val="none" w:sz="0" w:space="0" w:color="auto"/>
        <w:bottom w:val="none" w:sz="0" w:space="0" w:color="auto"/>
        <w:right w:val="none" w:sz="0" w:space="0" w:color="auto"/>
      </w:divBdr>
    </w:div>
    <w:div w:id="420756259">
      <w:bodyDiv w:val="1"/>
      <w:marLeft w:val="0"/>
      <w:marRight w:val="0"/>
      <w:marTop w:val="0"/>
      <w:marBottom w:val="0"/>
      <w:divBdr>
        <w:top w:val="none" w:sz="0" w:space="0" w:color="auto"/>
        <w:left w:val="none" w:sz="0" w:space="0" w:color="auto"/>
        <w:bottom w:val="none" w:sz="0" w:space="0" w:color="auto"/>
        <w:right w:val="none" w:sz="0" w:space="0" w:color="auto"/>
      </w:divBdr>
    </w:div>
    <w:div w:id="544174764">
      <w:bodyDiv w:val="1"/>
      <w:marLeft w:val="0"/>
      <w:marRight w:val="0"/>
      <w:marTop w:val="0"/>
      <w:marBottom w:val="0"/>
      <w:divBdr>
        <w:top w:val="none" w:sz="0" w:space="0" w:color="auto"/>
        <w:left w:val="none" w:sz="0" w:space="0" w:color="auto"/>
        <w:bottom w:val="none" w:sz="0" w:space="0" w:color="auto"/>
        <w:right w:val="none" w:sz="0" w:space="0" w:color="auto"/>
      </w:divBdr>
    </w:div>
    <w:div w:id="5502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39CD-CAB6-40D4-B208-878F02EF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Edward V. Neri</cp:lastModifiedBy>
  <cp:revision>149</cp:revision>
  <dcterms:created xsi:type="dcterms:W3CDTF">2020-12-07T10:28:00Z</dcterms:created>
  <dcterms:modified xsi:type="dcterms:W3CDTF">2021-08-02T10:13:00Z</dcterms:modified>
</cp:coreProperties>
</file>